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85" w:type="dxa"/>
        <w:tblLook w:val="01E0" w:firstRow="1" w:lastRow="1" w:firstColumn="1" w:lastColumn="1" w:noHBand="0" w:noVBand="0"/>
      </w:tblPr>
      <w:tblGrid>
        <w:gridCol w:w="3331"/>
        <w:gridCol w:w="6054"/>
      </w:tblGrid>
      <w:tr w:rsidR="008D47A2" w14:paraId="4BBC7639" w14:textId="77777777" w:rsidTr="008D47A2">
        <w:tc>
          <w:tcPr>
            <w:tcW w:w="3331" w:type="dxa"/>
            <w:hideMark/>
          </w:tcPr>
          <w:p w14:paraId="5A18AEBD" w14:textId="6D9D56FF" w:rsidR="00751A9B" w:rsidRPr="00BE02F8" w:rsidRDefault="009C1200" w:rsidP="00962758">
            <w:pPr>
              <w:jc w:val="center"/>
              <w:rPr>
                <w:b/>
                <w:sz w:val="26"/>
                <w:szCs w:val="26"/>
              </w:rPr>
            </w:pPr>
            <w:r w:rsidRPr="00BE02F8">
              <w:rPr>
                <w:b/>
                <w:sz w:val="26"/>
                <w:szCs w:val="26"/>
              </w:rPr>
              <w:t>ỦY BAN NHÂN DÂN TỈNH HÀ TĨNH</w:t>
            </w:r>
          </w:p>
          <w:p w14:paraId="5CF7FFBB" w14:textId="4FC840BA" w:rsidR="00751A9B" w:rsidRPr="00FF0AE1" w:rsidRDefault="00751A9B" w:rsidP="00524D71">
            <w:pPr>
              <w:rPr>
                <w:sz w:val="26"/>
                <w:lang w:val="vi-VN"/>
              </w:rPr>
            </w:pPr>
            <w:r>
              <w:rPr>
                <w:noProof/>
              </w:rPr>
              <mc:AlternateContent>
                <mc:Choice Requires="wps">
                  <w:drawing>
                    <wp:anchor distT="0" distB="0" distL="114300" distR="114300" simplePos="0" relativeHeight="251659264" behindDoc="0" locked="0" layoutInCell="1" allowOverlap="1" wp14:anchorId="04F2B5FC" wp14:editId="3ADB2189">
                      <wp:simplePos x="0" y="0"/>
                      <wp:positionH relativeFrom="column">
                        <wp:posOffset>671195</wp:posOffset>
                      </wp:positionH>
                      <wp:positionV relativeFrom="paragraph">
                        <wp:posOffset>52375</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F9B8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4.1pt" to="101.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3JrgEAAEcDAAAOAAAAZHJzL2Uyb0RvYy54bWysUsFuGyEQvVfqPyDu9a5dOW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"/>
                  </w:pict>
                </mc:Fallback>
              </mc:AlternateContent>
            </w:r>
            <w:r w:rsidR="00656356">
              <w:rPr>
                <w:sz w:val="26"/>
              </w:rPr>
              <w:t xml:space="preserve">      </w:t>
            </w:r>
          </w:p>
        </w:tc>
        <w:tc>
          <w:tcPr>
            <w:tcW w:w="6054" w:type="dxa"/>
            <w:hideMark/>
          </w:tcPr>
          <w:p w14:paraId="311A9A27" w14:textId="77777777" w:rsidR="00751A9B" w:rsidRDefault="00751A9B" w:rsidP="008D47A2">
            <w:pPr>
              <w:jc w:val="center"/>
              <w:rPr>
                <w:b/>
                <w:sz w:val="26"/>
              </w:rPr>
            </w:pPr>
            <w:r>
              <w:rPr>
                <w:b/>
                <w:sz w:val="26"/>
              </w:rPr>
              <w:t>CỘNG HÒA XÃ HỘI CHỦ NGHĨA VIỆT NAM</w:t>
            </w:r>
          </w:p>
          <w:p w14:paraId="64988F40" w14:textId="77777777" w:rsidR="00751A9B" w:rsidRDefault="00751A9B" w:rsidP="008D47A2">
            <w:pPr>
              <w:jc w:val="center"/>
              <w:rPr>
                <w:b/>
              </w:rPr>
            </w:pPr>
            <w:r>
              <w:rPr>
                <w:noProof/>
              </w:rPr>
              <mc:AlternateContent>
                <mc:Choice Requires="wps">
                  <w:drawing>
                    <wp:anchor distT="0" distB="0" distL="114300" distR="114300" simplePos="0" relativeHeight="251660288" behindDoc="0" locked="0" layoutInCell="1" allowOverlap="1" wp14:anchorId="1660B9D0" wp14:editId="0E5905C0">
                      <wp:simplePos x="0" y="0"/>
                      <wp:positionH relativeFrom="column">
                        <wp:posOffset>802478</wp:posOffset>
                      </wp:positionH>
                      <wp:positionV relativeFrom="paragraph">
                        <wp:posOffset>237490</wp:posOffset>
                      </wp:positionV>
                      <wp:extent cx="2131695" cy="312"/>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658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18.7pt" to="231.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"/>
                  </w:pict>
                </mc:Fallback>
              </mc:AlternateContent>
            </w:r>
            <w:r>
              <w:rPr>
                <w:b/>
                <w:sz w:val="28"/>
              </w:rPr>
              <w:t>Độc lập - Tự do - Hạnh phúc</w:t>
            </w:r>
          </w:p>
        </w:tc>
      </w:tr>
      <w:tr w:rsidR="008D47A2" w14:paraId="3025F91F" w14:textId="77777777" w:rsidTr="008D47A2">
        <w:tc>
          <w:tcPr>
            <w:tcW w:w="3331" w:type="dxa"/>
          </w:tcPr>
          <w:p w14:paraId="181038BC" w14:textId="5CA7035D" w:rsidR="00751A9B" w:rsidRPr="00F00D4B" w:rsidRDefault="009C1200" w:rsidP="00EC37C9">
            <w:pPr>
              <w:jc w:val="center"/>
              <w:rPr>
                <w:sz w:val="28"/>
                <w:szCs w:val="28"/>
              </w:rPr>
            </w:pPr>
            <w:r w:rsidRPr="00F00D4B">
              <w:rPr>
                <w:sz w:val="28"/>
                <w:szCs w:val="28"/>
              </w:rPr>
              <w:t xml:space="preserve">Số: </w:t>
            </w:r>
            <w:r w:rsidR="00860045" w:rsidRPr="00F00D4B">
              <w:rPr>
                <w:sz w:val="28"/>
                <w:szCs w:val="28"/>
              </w:rPr>
              <w:t xml:space="preserve"> </w:t>
            </w:r>
            <w:r w:rsidR="00D36926">
              <w:rPr>
                <w:sz w:val="28"/>
                <w:szCs w:val="28"/>
              </w:rPr>
              <w:t xml:space="preserve">  </w:t>
            </w:r>
            <w:r w:rsidR="004B3BC9">
              <w:rPr>
                <w:sz w:val="28"/>
                <w:szCs w:val="28"/>
              </w:rPr>
              <w:t xml:space="preserve"> </w:t>
            </w:r>
            <w:r w:rsidR="00D36926">
              <w:rPr>
                <w:sz w:val="28"/>
                <w:szCs w:val="28"/>
              </w:rPr>
              <w:t xml:space="preserve">    </w:t>
            </w:r>
            <w:r w:rsidR="00BE02F8" w:rsidRPr="00F00D4B">
              <w:rPr>
                <w:sz w:val="28"/>
                <w:szCs w:val="28"/>
              </w:rPr>
              <w:t>/GM-UBND</w:t>
            </w:r>
          </w:p>
        </w:tc>
        <w:tc>
          <w:tcPr>
            <w:tcW w:w="6054" w:type="dxa"/>
            <w:hideMark/>
          </w:tcPr>
          <w:p w14:paraId="415D3779" w14:textId="64812514" w:rsidR="00751A9B" w:rsidRPr="00F00D4B" w:rsidRDefault="00751A9B" w:rsidP="00EC37C9">
            <w:pPr>
              <w:jc w:val="center"/>
              <w:rPr>
                <w:i/>
                <w:sz w:val="28"/>
                <w:szCs w:val="28"/>
              </w:rPr>
            </w:pPr>
            <w:r w:rsidRPr="00F00D4B">
              <w:rPr>
                <w:i/>
                <w:sz w:val="28"/>
                <w:szCs w:val="28"/>
              </w:rPr>
              <w:t>Hà Tĩnh,</w:t>
            </w:r>
            <w:r w:rsidR="00875B9E" w:rsidRPr="00F00D4B">
              <w:rPr>
                <w:i/>
                <w:sz w:val="28"/>
                <w:szCs w:val="28"/>
              </w:rPr>
              <w:t xml:space="preserve"> ngày</w:t>
            </w:r>
            <w:r w:rsidR="00A168DB" w:rsidRPr="00F00D4B">
              <w:rPr>
                <w:i/>
                <w:sz w:val="28"/>
                <w:szCs w:val="28"/>
              </w:rPr>
              <w:t xml:space="preserve"> </w:t>
            </w:r>
            <w:r w:rsidR="00D36926">
              <w:rPr>
                <w:i/>
                <w:sz w:val="28"/>
                <w:szCs w:val="28"/>
              </w:rPr>
              <w:t xml:space="preserve">    </w:t>
            </w:r>
            <w:r w:rsidR="009C1200" w:rsidRPr="00F00D4B">
              <w:rPr>
                <w:i/>
                <w:sz w:val="28"/>
                <w:szCs w:val="28"/>
              </w:rPr>
              <w:t xml:space="preserve"> </w:t>
            </w:r>
            <w:r w:rsidR="00B76AD0" w:rsidRPr="00F00D4B">
              <w:rPr>
                <w:i/>
                <w:sz w:val="28"/>
                <w:szCs w:val="28"/>
              </w:rPr>
              <w:t xml:space="preserve">tháng </w:t>
            </w:r>
            <w:r w:rsidR="00D36926">
              <w:rPr>
                <w:i/>
                <w:sz w:val="28"/>
                <w:szCs w:val="28"/>
              </w:rPr>
              <w:t xml:space="preserve">    </w:t>
            </w:r>
            <w:r w:rsidR="00141519" w:rsidRPr="00F00D4B">
              <w:rPr>
                <w:i/>
                <w:sz w:val="28"/>
                <w:szCs w:val="28"/>
              </w:rPr>
              <w:t xml:space="preserve"> </w:t>
            </w:r>
            <w:r w:rsidRPr="00F00D4B">
              <w:rPr>
                <w:i/>
                <w:sz w:val="28"/>
                <w:szCs w:val="28"/>
              </w:rPr>
              <w:t>năm 20</w:t>
            </w:r>
            <w:r w:rsidR="005470E7" w:rsidRPr="00F00D4B">
              <w:rPr>
                <w:i/>
                <w:sz w:val="28"/>
                <w:szCs w:val="28"/>
              </w:rPr>
              <w:t>2</w:t>
            </w:r>
            <w:r w:rsidR="0061101E" w:rsidRPr="00F00D4B">
              <w:rPr>
                <w:i/>
                <w:sz w:val="28"/>
                <w:szCs w:val="28"/>
              </w:rPr>
              <w:t>4</w:t>
            </w:r>
          </w:p>
        </w:tc>
      </w:tr>
    </w:tbl>
    <w:p w14:paraId="7A2EC484" w14:textId="77777777" w:rsidR="004825E7" w:rsidRDefault="004825E7" w:rsidP="00213232">
      <w:pPr>
        <w:rPr>
          <w:b/>
          <w:sz w:val="26"/>
          <w:szCs w:val="6"/>
        </w:rPr>
      </w:pPr>
    </w:p>
    <w:p w14:paraId="42FF0518" w14:textId="77777777" w:rsidR="005C3A2A" w:rsidRPr="005C3A2A" w:rsidRDefault="005C3A2A" w:rsidP="00213232">
      <w:pPr>
        <w:rPr>
          <w:b/>
          <w:sz w:val="6"/>
          <w:szCs w:val="2"/>
        </w:rPr>
      </w:pPr>
    </w:p>
    <w:p w14:paraId="703ED6D6" w14:textId="77777777" w:rsidR="00685D61" w:rsidRDefault="00751A9B" w:rsidP="00667275">
      <w:pPr>
        <w:jc w:val="center"/>
        <w:rPr>
          <w:b/>
          <w:sz w:val="28"/>
          <w:szCs w:val="30"/>
        </w:rPr>
      </w:pPr>
      <w:r>
        <w:rPr>
          <w:b/>
          <w:sz w:val="28"/>
          <w:szCs w:val="30"/>
        </w:rPr>
        <w:t>GIẤY MỜI</w:t>
      </w:r>
    </w:p>
    <w:p w14:paraId="7AC5EFB5" w14:textId="0EB74D3C" w:rsidR="005C3A2A" w:rsidRPr="0017604A" w:rsidRDefault="006C5CA5" w:rsidP="0017604A">
      <w:pPr>
        <w:ind w:firstLine="567"/>
        <w:jc w:val="center"/>
        <w:rPr>
          <w:b/>
          <w:color w:val="000000"/>
          <w:spacing w:val="-4"/>
          <w:sz w:val="28"/>
          <w:szCs w:val="22"/>
          <w:lang w:val="en-GB"/>
        </w:rPr>
      </w:pPr>
      <w:r w:rsidRPr="0017604A">
        <w:rPr>
          <w:b/>
          <w:sz w:val="28"/>
          <w:szCs w:val="28"/>
        </w:rPr>
        <w:t>Dự h</w:t>
      </w:r>
      <w:r w:rsidR="002F7B6D" w:rsidRPr="0017604A">
        <w:rPr>
          <w:b/>
          <w:sz w:val="28"/>
          <w:szCs w:val="28"/>
        </w:rPr>
        <w:t xml:space="preserve">ọp </w:t>
      </w:r>
      <w:r w:rsidR="00667275" w:rsidRPr="0017604A">
        <w:rPr>
          <w:b/>
          <w:sz w:val="28"/>
          <w:szCs w:val="28"/>
        </w:rPr>
        <w:t xml:space="preserve">nghe </w:t>
      </w:r>
      <w:r w:rsidR="00667275" w:rsidRPr="0017604A">
        <w:rPr>
          <w:b/>
          <w:noProof/>
          <w:spacing w:val="-4"/>
          <w:sz w:val="27"/>
          <w:szCs w:val="27"/>
        </w:rPr>
        <w:t xml:space="preserve">dự thảo Nghị quyết </w:t>
      </w:r>
      <w:r w:rsidR="0017604A" w:rsidRPr="0017604A">
        <w:rPr>
          <w:b/>
          <w:sz w:val="28"/>
          <w:lang w:val="nl-NL"/>
        </w:rPr>
        <w:t xml:space="preserve">Quy định </w:t>
      </w:r>
      <w:r w:rsidR="0017604A" w:rsidRPr="0017604A">
        <w:rPr>
          <w:b/>
          <w:color w:val="000000"/>
          <w:spacing w:val="-4"/>
          <w:sz w:val="28"/>
          <w:szCs w:val="22"/>
          <w:lang w:val="en-GB"/>
        </w:rPr>
        <w:t>thẩm quyền quyết định việc đầu tư, mua sắm các hoạt động ứng dụng công nghệ thông tin sử dụng kinh phí chi thường xuyên nguồn vốn ngân sách nhà nước</w:t>
      </w:r>
    </w:p>
    <w:p w14:paraId="1A1786F3" w14:textId="291AAC13" w:rsidR="0017604A" w:rsidRPr="00A96FF2" w:rsidRDefault="0017604A" w:rsidP="0017604A">
      <w:pPr>
        <w:ind w:firstLine="567"/>
        <w:jc w:val="center"/>
        <w:rPr>
          <w:spacing w:val="-2"/>
          <w:sz w:val="12"/>
          <w:szCs w:val="12"/>
        </w:rPr>
      </w:pPr>
      <w:r w:rsidRPr="00F00D4B">
        <w:rPr>
          <w:b/>
          <w:noProof/>
        </w:rPr>
        <mc:AlternateContent>
          <mc:Choice Requires="wps">
            <w:drawing>
              <wp:anchor distT="0" distB="0" distL="114300" distR="114300" simplePos="0" relativeHeight="251658752" behindDoc="0" locked="0" layoutInCell="1" allowOverlap="1" wp14:anchorId="001FC3FB" wp14:editId="08A72CDD">
                <wp:simplePos x="0" y="0"/>
                <wp:positionH relativeFrom="column">
                  <wp:posOffset>1951473</wp:posOffset>
                </wp:positionH>
                <wp:positionV relativeFrom="paragraph">
                  <wp:posOffset>15552</wp:posOffset>
                </wp:positionV>
                <wp:extent cx="18611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F980A"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65pt,1.2pt" to="30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"/>
            </w:pict>
          </mc:Fallback>
        </mc:AlternateContent>
      </w:r>
    </w:p>
    <w:p w14:paraId="4E34DA49" w14:textId="77777777" w:rsidR="004B3BC9" w:rsidRPr="004B3BC9" w:rsidRDefault="004B3BC9" w:rsidP="002D36E3">
      <w:pPr>
        <w:ind w:firstLine="709"/>
        <w:jc w:val="both"/>
        <w:rPr>
          <w:spacing w:val="-2"/>
          <w:sz w:val="14"/>
          <w:szCs w:val="14"/>
        </w:rPr>
      </w:pPr>
    </w:p>
    <w:p w14:paraId="0A4DD937" w14:textId="77777777" w:rsidR="0017604A" w:rsidRPr="00984356" w:rsidRDefault="0017604A" w:rsidP="00E6735C">
      <w:pPr>
        <w:spacing w:after="120"/>
        <w:ind w:firstLine="540"/>
        <w:jc w:val="both"/>
        <w:rPr>
          <w:spacing w:val="-2"/>
          <w:sz w:val="14"/>
          <w:szCs w:val="14"/>
        </w:rPr>
      </w:pPr>
    </w:p>
    <w:p w14:paraId="22886C34" w14:textId="7F480DFF" w:rsidR="002D36E3" w:rsidRPr="0023624B" w:rsidRDefault="00A86A00" w:rsidP="00A7639F">
      <w:pPr>
        <w:spacing w:after="60"/>
        <w:ind w:firstLine="720"/>
        <w:jc w:val="both"/>
        <w:rPr>
          <w:sz w:val="28"/>
          <w:szCs w:val="28"/>
          <w:lang w:val="nl-NL"/>
        </w:rPr>
      </w:pPr>
      <w:r w:rsidRPr="0023624B">
        <w:rPr>
          <w:spacing w:val="-2"/>
          <w:sz w:val="28"/>
          <w:szCs w:val="28"/>
        </w:rPr>
        <w:t xml:space="preserve">Đồng chí Phó Chủ tịch UBND tỉnh </w:t>
      </w:r>
      <w:r w:rsidR="00ED2BCE" w:rsidRPr="0023624B">
        <w:rPr>
          <w:spacing w:val="-2"/>
          <w:sz w:val="28"/>
          <w:szCs w:val="28"/>
        </w:rPr>
        <w:t>Lê Ngọc Châu</w:t>
      </w:r>
      <w:r w:rsidRPr="0023624B">
        <w:rPr>
          <w:spacing w:val="-2"/>
          <w:sz w:val="28"/>
          <w:szCs w:val="28"/>
        </w:rPr>
        <w:t xml:space="preserve"> chủ trì </w:t>
      </w:r>
      <w:bookmarkStart w:id="0" w:name="_Hlk182207431"/>
      <w:r w:rsidRPr="0023624B">
        <w:rPr>
          <w:spacing w:val="-2"/>
          <w:sz w:val="28"/>
          <w:szCs w:val="28"/>
        </w:rPr>
        <w:t>họp</w:t>
      </w:r>
      <w:r w:rsidR="002F7B6D" w:rsidRPr="0023624B">
        <w:rPr>
          <w:spacing w:val="-2"/>
          <w:sz w:val="28"/>
          <w:szCs w:val="28"/>
        </w:rPr>
        <w:t xml:space="preserve"> </w:t>
      </w:r>
      <w:bookmarkStart w:id="1" w:name="_Hlk174694133"/>
      <w:bookmarkStart w:id="2" w:name="_Hlk174536807"/>
      <w:r w:rsidR="002D2004" w:rsidRPr="0023624B">
        <w:rPr>
          <w:bCs/>
          <w:sz w:val="28"/>
          <w:szCs w:val="28"/>
        </w:rPr>
        <w:t xml:space="preserve">nghe </w:t>
      </w:r>
      <w:r w:rsidR="002D2004" w:rsidRPr="00A7639F">
        <w:rPr>
          <w:bCs/>
          <w:noProof/>
          <w:spacing w:val="-4"/>
          <w:sz w:val="28"/>
          <w:szCs w:val="28"/>
        </w:rPr>
        <w:t xml:space="preserve">dự thảo Nghị quyết </w:t>
      </w:r>
      <w:r w:rsidR="00913F78" w:rsidRPr="00A7639F">
        <w:rPr>
          <w:bCs/>
          <w:noProof/>
          <w:spacing w:val="-4"/>
          <w:sz w:val="28"/>
          <w:szCs w:val="28"/>
        </w:rPr>
        <w:t xml:space="preserve">của Hội đồng nhân dân tỉnh </w:t>
      </w:r>
      <w:r w:rsidR="00E6735C" w:rsidRPr="0023624B">
        <w:rPr>
          <w:sz w:val="28"/>
          <w:szCs w:val="28"/>
          <w:lang w:val="nl-NL"/>
        </w:rPr>
        <w:t xml:space="preserve">Quy định </w:t>
      </w:r>
      <w:r w:rsidR="00E6735C" w:rsidRPr="0023624B">
        <w:rPr>
          <w:color w:val="000000"/>
          <w:spacing w:val="-4"/>
          <w:sz w:val="28"/>
          <w:szCs w:val="28"/>
          <w:lang w:val="en-GB"/>
        </w:rPr>
        <w:t>thẩm quyền quyết định việc đầu tư, mua sắm các hoạt động ứng dụng công nghệ thông tin sử dụng kinh phí chi thường xuyên nguồn vốn ngân sách nhà nước thuộc phạm vi quản lý của tỉnh Hà Tĩnh</w:t>
      </w:r>
      <w:bookmarkEnd w:id="1"/>
      <w:bookmarkEnd w:id="2"/>
      <w:r w:rsidR="00E875AD" w:rsidRPr="0023624B">
        <w:rPr>
          <w:spacing w:val="-2"/>
          <w:sz w:val="28"/>
          <w:szCs w:val="28"/>
        </w:rPr>
        <w:t>.</w:t>
      </w:r>
      <w:bookmarkEnd w:id="0"/>
    </w:p>
    <w:p w14:paraId="7E0AEE79" w14:textId="1D5827A7" w:rsidR="0023624B" w:rsidRPr="0023624B" w:rsidRDefault="0023624B" w:rsidP="00A7639F">
      <w:pPr>
        <w:pStyle w:val="ListParagraph"/>
        <w:spacing w:after="60"/>
        <w:jc w:val="both"/>
        <w:rPr>
          <w:bCs/>
          <w:sz w:val="28"/>
          <w:szCs w:val="28"/>
        </w:rPr>
      </w:pPr>
      <w:r>
        <w:rPr>
          <w:b/>
          <w:sz w:val="28"/>
          <w:szCs w:val="28"/>
        </w:rPr>
        <w:t xml:space="preserve">1. </w:t>
      </w:r>
      <w:r w:rsidRPr="0023624B">
        <w:rPr>
          <w:b/>
          <w:sz w:val="28"/>
          <w:szCs w:val="28"/>
        </w:rPr>
        <w:t xml:space="preserve">Thời gian: </w:t>
      </w:r>
      <w:r w:rsidRPr="0023624B">
        <w:rPr>
          <w:bCs/>
          <w:sz w:val="28"/>
          <w:szCs w:val="28"/>
        </w:rPr>
        <w:t>Từ 09 giờ 45 phút, ngày 20/11/2024</w:t>
      </w:r>
      <w:r>
        <w:rPr>
          <w:bCs/>
          <w:sz w:val="28"/>
          <w:szCs w:val="28"/>
        </w:rPr>
        <w:t xml:space="preserve"> (thứ Tư)</w:t>
      </w:r>
      <w:r w:rsidRPr="0023624B">
        <w:rPr>
          <w:bCs/>
          <w:sz w:val="28"/>
          <w:szCs w:val="28"/>
        </w:rPr>
        <w:t>.</w:t>
      </w:r>
    </w:p>
    <w:p w14:paraId="5A760990" w14:textId="25FB1B47" w:rsidR="00D97AE7" w:rsidRPr="0023624B" w:rsidRDefault="0023624B" w:rsidP="00A7639F">
      <w:pPr>
        <w:pStyle w:val="ListParagraph"/>
        <w:spacing w:after="60"/>
        <w:jc w:val="both"/>
        <w:rPr>
          <w:b/>
          <w:sz w:val="28"/>
          <w:szCs w:val="28"/>
        </w:rPr>
      </w:pPr>
      <w:r>
        <w:rPr>
          <w:b/>
          <w:sz w:val="28"/>
          <w:szCs w:val="28"/>
        </w:rPr>
        <w:t xml:space="preserve">2. </w:t>
      </w:r>
      <w:r w:rsidR="004A228A" w:rsidRPr="0023624B">
        <w:rPr>
          <w:b/>
          <w:sz w:val="28"/>
          <w:szCs w:val="28"/>
        </w:rPr>
        <w:t xml:space="preserve">Địa điểm: </w:t>
      </w:r>
      <w:r w:rsidR="002B58A3" w:rsidRPr="0023624B">
        <w:rPr>
          <w:bCs/>
          <w:sz w:val="28"/>
          <w:szCs w:val="28"/>
        </w:rPr>
        <w:t>UBND tỉnh (</w:t>
      </w:r>
      <w:r>
        <w:rPr>
          <w:bCs/>
          <w:sz w:val="28"/>
          <w:szCs w:val="28"/>
        </w:rPr>
        <w:t>p</w:t>
      </w:r>
      <w:r w:rsidR="002B58A3" w:rsidRPr="0023624B">
        <w:rPr>
          <w:bCs/>
          <w:sz w:val="28"/>
          <w:szCs w:val="28"/>
        </w:rPr>
        <w:t>hòng họp cụ thể xem Bảng điện tử tại Tầng 1)</w:t>
      </w:r>
      <w:r w:rsidR="004A228A" w:rsidRPr="0023624B">
        <w:rPr>
          <w:sz w:val="28"/>
          <w:szCs w:val="28"/>
        </w:rPr>
        <w:t>.</w:t>
      </w:r>
    </w:p>
    <w:p w14:paraId="2F0B5A67" w14:textId="5D306E0F" w:rsidR="00CC1B3E" w:rsidRPr="0023624B" w:rsidRDefault="0023624B" w:rsidP="00A7639F">
      <w:pPr>
        <w:pStyle w:val="ListParagraph"/>
        <w:spacing w:after="60"/>
        <w:jc w:val="both"/>
        <w:rPr>
          <w:bCs/>
          <w:i/>
          <w:iCs/>
          <w:sz w:val="28"/>
          <w:szCs w:val="28"/>
          <w:lang w:val="nl-NL"/>
        </w:rPr>
      </w:pPr>
      <w:r>
        <w:rPr>
          <w:b/>
          <w:sz w:val="28"/>
          <w:szCs w:val="28"/>
        </w:rPr>
        <w:t xml:space="preserve">3. </w:t>
      </w:r>
      <w:bookmarkStart w:id="3" w:name="_Hlk170889084"/>
      <w:r w:rsidR="00913F78" w:rsidRPr="0023624B">
        <w:rPr>
          <w:b/>
          <w:sz w:val="28"/>
          <w:szCs w:val="28"/>
        </w:rPr>
        <w:t>Thành</w:t>
      </w:r>
      <w:r w:rsidR="007C235F" w:rsidRPr="0023624B">
        <w:rPr>
          <w:bCs/>
          <w:i/>
          <w:iCs/>
          <w:sz w:val="28"/>
          <w:szCs w:val="28"/>
          <w:lang w:val="nl-NL"/>
        </w:rPr>
        <w:t xml:space="preserve"> </w:t>
      </w:r>
      <w:r w:rsidR="007C235F" w:rsidRPr="0023624B">
        <w:rPr>
          <w:b/>
          <w:sz w:val="28"/>
          <w:szCs w:val="28"/>
          <w:lang w:val="nl-NL"/>
        </w:rPr>
        <w:t>phần tham dự</w:t>
      </w:r>
      <w:r w:rsidR="007C235F" w:rsidRPr="00A7639F">
        <w:rPr>
          <w:b/>
          <w:sz w:val="28"/>
          <w:szCs w:val="28"/>
          <w:lang w:val="nl-NL"/>
        </w:rPr>
        <w:t>,</w:t>
      </w:r>
      <w:r>
        <w:rPr>
          <w:b/>
          <w:sz w:val="28"/>
          <w:szCs w:val="28"/>
          <w:lang w:val="nl-NL"/>
        </w:rPr>
        <w:t xml:space="preserve"> trân trọng</w:t>
      </w:r>
      <w:r w:rsidR="007C235F" w:rsidRPr="00A7639F">
        <w:rPr>
          <w:b/>
          <w:sz w:val="28"/>
          <w:szCs w:val="28"/>
          <w:lang w:val="nl-NL"/>
        </w:rPr>
        <w:t xml:space="preserve"> kính mời:</w:t>
      </w:r>
    </w:p>
    <w:p w14:paraId="2D316CC4" w14:textId="48392B27" w:rsidR="00E57065" w:rsidRPr="0023624B" w:rsidRDefault="00E57065" w:rsidP="00A7639F">
      <w:pPr>
        <w:spacing w:after="60"/>
        <w:ind w:firstLine="720"/>
        <w:jc w:val="both"/>
        <w:rPr>
          <w:bCs/>
          <w:i/>
          <w:iCs/>
          <w:sz w:val="28"/>
          <w:szCs w:val="28"/>
          <w:lang w:val="nl-NL"/>
        </w:rPr>
      </w:pPr>
      <w:r w:rsidRPr="0023624B">
        <w:rPr>
          <w:bCs/>
          <w:sz w:val="28"/>
          <w:szCs w:val="28"/>
          <w:lang w:val="nl-NL"/>
        </w:rPr>
        <w:t>- Đại diện</w:t>
      </w:r>
      <w:r w:rsidR="00CC1B3E" w:rsidRPr="0023624B">
        <w:rPr>
          <w:bCs/>
          <w:sz w:val="28"/>
          <w:szCs w:val="28"/>
          <w:lang w:val="nl-NL"/>
        </w:rPr>
        <w:t xml:space="preserve"> lãnh đạo</w:t>
      </w:r>
      <w:r w:rsidRPr="0023624B">
        <w:rPr>
          <w:bCs/>
          <w:sz w:val="28"/>
          <w:szCs w:val="28"/>
          <w:lang w:val="nl-NL"/>
        </w:rPr>
        <w:t xml:space="preserve"> Ban Văn hóa</w:t>
      </w:r>
      <w:r w:rsidR="0023624B">
        <w:rPr>
          <w:bCs/>
          <w:sz w:val="28"/>
          <w:szCs w:val="28"/>
          <w:lang w:val="nl-NL"/>
        </w:rPr>
        <w:t xml:space="preserve"> -</w:t>
      </w:r>
      <w:r w:rsidRPr="0023624B">
        <w:rPr>
          <w:bCs/>
          <w:sz w:val="28"/>
          <w:szCs w:val="28"/>
          <w:lang w:val="nl-NL"/>
        </w:rPr>
        <w:t xml:space="preserve"> </w:t>
      </w:r>
      <w:r w:rsidR="0023624B">
        <w:rPr>
          <w:bCs/>
          <w:sz w:val="28"/>
          <w:szCs w:val="28"/>
          <w:lang w:val="nl-NL"/>
        </w:rPr>
        <w:t>X</w:t>
      </w:r>
      <w:r w:rsidRPr="0023624B">
        <w:rPr>
          <w:bCs/>
          <w:sz w:val="28"/>
          <w:szCs w:val="28"/>
          <w:lang w:val="nl-NL"/>
        </w:rPr>
        <w:t>ã hội</w:t>
      </w:r>
      <w:r w:rsidR="00CC1B3E" w:rsidRPr="0023624B">
        <w:rPr>
          <w:bCs/>
          <w:sz w:val="28"/>
          <w:szCs w:val="28"/>
          <w:lang w:val="nl-NL"/>
        </w:rPr>
        <w:t>, Hội đồng nhân dân dân tỉnh;</w:t>
      </w:r>
    </w:p>
    <w:p w14:paraId="548F51C3" w14:textId="77777777" w:rsidR="0023624B" w:rsidRPr="0023624B" w:rsidRDefault="0023624B" w:rsidP="0023624B">
      <w:pPr>
        <w:spacing w:after="60"/>
        <w:ind w:firstLine="720"/>
        <w:jc w:val="both"/>
        <w:rPr>
          <w:sz w:val="28"/>
          <w:szCs w:val="28"/>
          <w:lang w:val="nl-NL"/>
        </w:rPr>
      </w:pPr>
      <w:r w:rsidRPr="0023624B">
        <w:rPr>
          <w:sz w:val="28"/>
          <w:szCs w:val="28"/>
          <w:lang w:val="nl-NL"/>
        </w:rPr>
        <w:t>- Sở Thông tin và Truyền thông: Giám đốc, Phó Giám đốc phụ trách lĩnh vực và các bộ phận chuyên môn có liên quan;</w:t>
      </w:r>
    </w:p>
    <w:p w14:paraId="7E840D20" w14:textId="342DBF30" w:rsidR="004229A7" w:rsidRPr="0023624B" w:rsidRDefault="004229A7" w:rsidP="00A7639F">
      <w:pPr>
        <w:spacing w:after="60"/>
        <w:ind w:firstLine="720"/>
        <w:jc w:val="both"/>
        <w:rPr>
          <w:i/>
          <w:sz w:val="28"/>
          <w:szCs w:val="28"/>
          <w:lang w:val="nl-NL"/>
        </w:rPr>
      </w:pPr>
      <w:r w:rsidRPr="0023624B">
        <w:rPr>
          <w:sz w:val="28"/>
          <w:szCs w:val="28"/>
          <w:lang w:val="nl-NL"/>
        </w:rPr>
        <w:t>- Đại diện lãnh đạo và phòng chuyên mô</w:t>
      </w:r>
      <w:r w:rsidR="0023624B">
        <w:rPr>
          <w:sz w:val="28"/>
          <w:szCs w:val="28"/>
          <w:lang w:val="nl-NL"/>
        </w:rPr>
        <w:t>n</w:t>
      </w:r>
      <w:r w:rsidRPr="0023624B">
        <w:rPr>
          <w:sz w:val="28"/>
          <w:szCs w:val="28"/>
          <w:lang w:val="nl-NL"/>
        </w:rPr>
        <w:t xml:space="preserve">: </w:t>
      </w:r>
      <w:r w:rsidRPr="0023624B">
        <w:rPr>
          <w:spacing w:val="-6"/>
          <w:sz w:val="28"/>
          <w:szCs w:val="28"/>
          <w:lang w:val="nl-NL"/>
        </w:rPr>
        <w:t>Văn phòng UBND tỉnh</w:t>
      </w:r>
      <w:r w:rsidRPr="0023624B">
        <w:rPr>
          <w:sz w:val="28"/>
          <w:szCs w:val="28"/>
          <w:lang w:val="nl-NL"/>
        </w:rPr>
        <w:t xml:space="preserve">, Sở Tài chính, </w:t>
      </w:r>
      <w:r w:rsidR="0023624B">
        <w:rPr>
          <w:sz w:val="28"/>
          <w:szCs w:val="28"/>
          <w:lang w:val="nl-NL"/>
        </w:rPr>
        <w:t xml:space="preserve">Sở </w:t>
      </w:r>
      <w:r w:rsidR="00B91A74" w:rsidRPr="0023624B">
        <w:rPr>
          <w:sz w:val="28"/>
          <w:szCs w:val="28"/>
          <w:lang w:val="nl-NL"/>
        </w:rPr>
        <w:t xml:space="preserve">Kế hoạch và Đầu tư, </w:t>
      </w:r>
      <w:r w:rsidRPr="0023624B">
        <w:rPr>
          <w:sz w:val="28"/>
          <w:szCs w:val="28"/>
          <w:lang w:val="nl-NL"/>
        </w:rPr>
        <w:t>Sở Tư pháp</w:t>
      </w:r>
      <w:r w:rsidR="0023624B">
        <w:rPr>
          <w:sz w:val="28"/>
          <w:szCs w:val="28"/>
          <w:lang w:val="nl-NL"/>
        </w:rPr>
        <w:t>.</w:t>
      </w:r>
    </w:p>
    <w:bookmarkEnd w:id="3"/>
    <w:p w14:paraId="43FF09FD" w14:textId="15E0B9D0" w:rsidR="00240CA3" w:rsidRPr="0023624B" w:rsidRDefault="00C725C1" w:rsidP="00A7639F">
      <w:pPr>
        <w:widowControl w:val="0"/>
        <w:autoSpaceDE w:val="0"/>
        <w:autoSpaceDN w:val="0"/>
        <w:spacing w:after="60"/>
        <w:ind w:firstLine="720"/>
        <w:jc w:val="both"/>
        <w:rPr>
          <w:b/>
          <w:sz w:val="28"/>
          <w:szCs w:val="28"/>
          <w:lang w:val="nl-NL"/>
        </w:rPr>
      </w:pPr>
      <w:r w:rsidRPr="0023624B">
        <w:rPr>
          <w:b/>
          <w:sz w:val="28"/>
          <w:szCs w:val="28"/>
          <w:lang w:val="nl-NL"/>
        </w:rPr>
        <w:t>4</w:t>
      </w:r>
      <w:r w:rsidR="00240CA3" w:rsidRPr="0023624B">
        <w:rPr>
          <w:b/>
          <w:sz w:val="28"/>
          <w:szCs w:val="28"/>
          <w:lang w:val="nl-NL"/>
        </w:rPr>
        <w:t>.</w:t>
      </w:r>
      <w:r w:rsidR="0023624B">
        <w:rPr>
          <w:b/>
          <w:sz w:val="28"/>
          <w:szCs w:val="28"/>
          <w:lang w:val="nl-NL"/>
        </w:rPr>
        <w:t xml:space="preserve"> Giao</w:t>
      </w:r>
      <w:r w:rsidR="00240CA3" w:rsidRPr="0023624B">
        <w:rPr>
          <w:b/>
          <w:sz w:val="28"/>
          <w:szCs w:val="28"/>
          <w:lang w:val="nl-NL"/>
        </w:rPr>
        <w:t xml:space="preserve"> nhiệm vụ</w:t>
      </w:r>
    </w:p>
    <w:p w14:paraId="3A0AA9BE" w14:textId="7AFE0A66" w:rsidR="00B91A74" w:rsidRPr="0023624B" w:rsidRDefault="00240CA3" w:rsidP="00A7639F">
      <w:pPr>
        <w:spacing w:after="60"/>
        <w:ind w:firstLine="720"/>
        <w:jc w:val="both"/>
        <w:rPr>
          <w:sz w:val="28"/>
          <w:szCs w:val="28"/>
          <w:lang w:val="nl-NL"/>
        </w:rPr>
      </w:pPr>
      <w:r w:rsidRPr="0023624B">
        <w:rPr>
          <w:sz w:val="28"/>
          <w:szCs w:val="28"/>
          <w:lang w:val="nl-NL"/>
        </w:rPr>
        <w:t xml:space="preserve">- Sở </w:t>
      </w:r>
      <w:r w:rsidR="00C725C1" w:rsidRPr="0023624B">
        <w:rPr>
          <w:sz w:val="28"/>
          <w:szCs w:val="28"/>
          <w:lang w:val="nl-NL"/>
        </w:rPr>
        <w:t>Thông tin và Truyền thông</w:t>
      </w:r>
      <w:r w:rsidRPr="0023624B">
        <w:rPr>
          <w:sz w:val="28"/>
          <w:szCs w:val="28"/>
          <w:lang w:val="nl-NL"/>
        </w:rPr>
        <w:t xml:space="preserve"> gửi tài liệu cho Chủ trì và các thành phần dự họp trước 1</w:t>
      </w:r>
      <w:r w:rsidR="00BA6016" w:rsidRPr="0023624B">
        <w:rPr>
          <w:sz w:val="28"/>
          <w:szCs w:val="28"/>
          <w:lang w:val="nl-NL"/>
        </w:rPr>
        <w:t>5</w:t>
      </w:r>
      <w:r w:rsidRPr="0023624B">
        <w:rPr>
          <w:sz w:val="28"/>
          <w:szCs w:val="28"/>
          <w:lang w:val="nl-NL"/>
        </w:rPr>
        <w:t xml:space="preserve"> giờ ngày 1</w:t>
      </w:r>
      <w:r w:rsidR="00C60723" w:rsidRPr="0023624B">
        <w:rPr>
          <w:sz w:val="28"/>
          <w:szCs w:val="28"/>
          <w:lang w:val="nl-NL"/>
        </w:rPr>
        <w:t>9</w:t>
      </w:r>
      <w:r w:rsidRPr="0023624B">
        <w:rPr>
          <w:sz w:val="28"/>
          <w:szCs w:val="28"/>
          <w:lang w:val="nl-NL"/>
        </w:rPr>
        <w:t>/11/2024.</w:t>
      </w:r>
    </w:p>
    <w:p w14:paraId="4159BA24" w14:textId="77777777" w:rsidR="00C60723" w:rsidRPr="0023624B" w:rsidRDefault="00DC7AB0" w:rsidP="00A7639F">
      <w:pPr>
        <w:spacing w:after="60"/>
        <w:ind w:firstLine="720"/>
        <w:jc w:val="both"/>
        <w:rPr>
          <w:sz w:val="28"/>
          <w:szCs w:val="28"/>
          <w:lang w:val="nl-NL"/>
        </w:rPr>
      </w:pPr>
      <w:r w:rsidRPr="0023624B">
        <w:rPr>
          <w:sz w:val="28"/>
          <w:szCs w:val="28"/>
          <w:lang w:val="nl-NL"/>
        </w:rPr>
        <w:t>- Các thành phần mời dự họp theo chức năng, nhiệm vụ, phạm vi quản lý, nghiên cứu tài liệu và chuẩn bị ý kiến để phát biểu tại cuộc họp.</w:t>
      </w:r>
    </w:p>
    <w:p w14:paraId="0ECD6E18" w14:textId="4F852142" w:rsidR="00B93C75" w:rsidRPr="0023624B" w:rsidRDefault="00225A6E" w:rsidP="00A7639F">
      <w:pPr>
        <w:spacing w:after="60"/>
        <w:ind w:firstLine="720"/>
        <w:jc w:val="both"/>
        <w:rPr>
          <w:sz w:val="28"/>
          <w:szCs w:val="28"/>
          <w:lang w:val="nl-NL"/>
        </w:rPr>
      </w:pPr>
      <w:r w:rsidRPr="0023624B">
        <w:rPr>
          <w:spacing w:val="-14"/>
          <w:sz w:val="28"/>
          <w:szCs w:val="28"/>
          <w:lang w:val="pt-BR"/>
        </w:rPr>
        <w:t>Yêu cầu các</w:t>
      </w:r>
      <w:r w:rsidR="000F7BB5" w:rsidRPr="0023624B">
        <w:rPr>
          <w:spacing w:val="-14"/>
          <w:sz w:val="28"/>
          <w:szCs w:val="28"/>
          <w:lang w:val="pt-BR"/>
        </w:rPr>
        <w:t xml:space="preserve"> </w:t>
      </w:r>
      <w:r w:rsidR="00EC304F" w:rsidRPr="0023624B">
        <w:rPr>
          <w:spacing w:val="-14"/>
          <w:sz w:val="28"/>
          <w:szCs w:val="28"/>
          <w:lang w:val="pt-BR"/>
        </w:rPr>
        <w:t>đại biểu tham dự cuộc họp đúng thành phần, thời gian nêu trên</w:t>
      </w:r>
      <w:r w:rsidR="00B93C75" w:rsidRPr="0023624B">
        <w:rPr>
          <w:spacing w:val="-14"/>
          <w:sz w:val="28"/>
          <w:szCs w:val="28"/>
          <w:lang w:val="pt-BR"/>
        </w:rPr>
        <w:t>/.</w:t>
      </w:r>
    </w:p>
    <w:p w14:paraId="27F78FD4" w14:textId="77777777" w:rsidR="0064051B" w:rsidRPr="000163BD" w:rsidRDefault="0064051B" w:rsidP="008978FB">
      <w:pPr>
        <w:spacing w:after="60"/>
        <w:ind w:firstLine="720"/>
        <w:jc w:val="both"/>
        <w:rPr>
          <w:spacing w:val="-6"/>
          <w:sz w:val="3"/>
          <w:szCs w:val="13"/>
        </w:rPr>
      </w:pPr>
    </w:p>
    <w:tbl>
      <w:tblPr>
        <w:tblW w:w="9214" w:type="dxa"/>
        <w:tblInd w:w="-34" w:type="dxa"/>
        <w:tblLook w:val="01E0" w:firstRow="1" w:lastRow="1" w:firstColumn="1" w:lastColumn="1" w:noHBand="0" w:noVBand="0"/>
      </w:tblPr>
      <w:tblGrid>
        <w:gridCol w:w="4248"/>
        <w:gridCol w:w="4966"/>
      </w:tblGrid>
      <w:tr w:rsidR="00751A9B" w14:paraId="4EE77577" w14:textId="77777777" w:rsidTr="006A2E40">
        <w:trPr>
          <w:trHeight w:val="2005"/>
        </w:trPr>
        <w:tc>
          <w:tcPr>
            <w:tcW w:w="4248" w:type="dxa"/>
            <w:hideMark/>
          </w:tcPr>
          <w:p w14:paraId="293018AB" w14:textId="7B2B7607" w:rsidR="00751A9B" w:rsidRDefault="00751A9B" w:rsidP="00B72536">
            <w:pPr>
              <w:tabs>
                <w:tab w:val="left" w:pos="170"/>
              </w:tabs>
              <w:jc w:val="both"/>
              <w:rPr>
                <w:b/>
                <w:bCs/>
                <w:i/>
                <w:iCs/>
              </w:rPr>
            </w:pPr>
            <w:r>
              <w:rPr>
                <w:b/>
                <w:bCs/>
                <w:i/>
                <w:iCs/>
              </w:rPr>
              <w:t>Nơi nhận:</w:t>
            </w:r>
          </w:p>
          <w:p w14:paraId="4B0CD8EC" w14:textId="77777777" w:rsidR="0002040E" w:rsidRPr="00374FF1" w:rsidRDefault="0002040E" w:rsidP="0002040E">
            <w:pPr>
              <w:jc w:val="both"/>
              <w:rPr>
                <w:sz w:val="22"/>
                <w:szCs w:val="22"/>
              </w:rPr>
            </w:pPr>
            <w:r w:rsidRPr="00374FF1">
              <w:rPr>
                <w:sz w:val="22"/>
                <w:szCs w:val="22"/>
              </w:rPr>
              <w:t>- Các thành phần mời;</w:t>
            </w:r>
          </w:p>
          <w:p w14:paraId="46EAABD4" w14:textId="77777777" w:rsidR="0002040E" w:rsidRPr="00374FF1" w:rsidRDefault="0002040E" w:rsidP="0002040E">
            <w:pPr>
              <w:jc w:val="both"/>
              <w:rPr>
                <w:sz w:val="22"/>
                <w:szCs w:val="22"/>
              </w:rPr>
            </w:pPr>
            <w:r w:rsidRPr="00374FF1">
              <w:rPr>
                <w:sz w:val="22"/>
                <w:szCs w:val="22"/>
              </w:rPr>
              <w:t>- Chủ tịch, các P</w:t>
            </w:r>
            <w:r>
              <w:rPr>
                <w:sz w:val="22"/>
                <w:szCs w:val="22"/>
              </w:rPr>
              <w:t xml:space="preserve">CT </w:t>
            </w:r>
            <w:r w:rsidRPr="00374FF1">
              <w:rPr>
                <w:sz w:val="22"/>
                <w:szCs w:val="22"/>
              </w:rPr>
              <w:t>UBND tỉnh;</w:t>
            </w:r>
          </w:p>
          <w:p w14:paraId="33CEB28B" w14:textId="6D5FE224" w:rsidR="0002040E" w:rsidRDefault="0002040E" w:rsidP="0002040E">
            <w:pPr>
              <w:jc w:val="both"/>
              <w:rPr>
                <w:sz w:val="22"/>
                <w:szCs w:val="22"/>
              </w:rPr>
            </w:pPr>
            <w:r w:rsidRPr="00374FF1">
              <w:rPr>
                <w:sz w:val="22"/>
                <w:szCs w:val="22"/>
              </w:rPr>
              <w:t xml:space="preserve">- </w:t>
            </w:r>
            <w:r>
              <w:rPr>
                <w:sz w:val="22"/>
                <w:szCs w:val="22"/>
              </w:rPr>
              <w:t>C</w:t>
            </w:r>
            <w:r w:rsidR="000163BD">
              <w:rPr>
                <w:sz w:val="22"/>
                <w:szCs w:val="22"/>
              </w:rPr>
              <w:t xml:space="preserve">hánh </w:t>
            </w:r>
            <w:r>
              <w:rPr>
                <w:sz w:val="22"/>
                <w:szCs w:val="22"/>
              </w:rPr>
              <w:t xml:space="preserve">VP, </w:t>
            </w:r>
            <w:r w:rsidR="000163BD">
              <w:rPr>
                <w:sz w:val="22"/>
                <w:szCs w:val="22"/>
              </w:rPr>
              <w:t xml:space="preserve">các </w:t>
            </w:r>
            <w:r w:rsidR="003A516F">
              <w:rPr>
                <w:sz w:val="22"/>
                <w:szCs w:val="22"/>
              </w:rPr>
              <w:t xml:space="preserve">PCVP </w:t>
            </w:r>
            <w:r w:rsidR="000163BD">
              <w:rPr>
                <w:sz w:val="22"/>
                <w:szCs w:val="22"/>
              </w:rPr>
              <w:t>UBND tỉnh</w:t>
            </w:r>
            <w:r w:rsidRPr="00374FF1">
              <w:rPr>
                <w:sz w:val="22"/>
                <w:szCs w:val="22"/>
              </w:rPr>
              <w:t>;</w:t>
            </w:r>
          </w:p>
          <w:p w14:paraId="4293BD43" w14:textId="672740C6" w:rsidR="00C246EA" w:rsidRDefault="00C246EA" w:rsidP="0002040E">
            <w:pPr>
              <w:jc w:val="both"/>
              <w:rPr>
                <w:sz w:val="22"/>
                <w:szCs w:val="22"/>
              </w:rPr>
            </w:pPr>
            <w:r>
              <w:rPr>
                <w:sz w:val="22"/>
                <w:szCs w:val="22"/>
              </w:rPr>
              <w:t>- Phòng KGVX</w:t>
            </w:r>
            <w:r w:rsidR="000651D2">
              <w:rPr>
                <w:sz w:val="22"/>
                <w:szCs w:val="22"/>
              </w:rPr>
              <w:t xml:space="preserve"> </w:t>
            </w:r>
            <w:r>
              <w:rPr>
                <w:sz w:val="22"/>
                <w:szCs w:val="22"/>
              </w:rPr>
              <w:t>(dự họp);</w:t>
            </w:r>
          </w:p>
          <w:p w14:paraId="48CB840F" w14:textId="77777777" w:rsidR="001773A1" w:rsidRPr="00C56A36" w:rsidRDefault="001773A1" w:rsidP="001773A1">
            <w:pPr>
              <w:pStyle w:val="Body1"/>
              <w:rPr>
                <w:sz w:val="22"/>
                <w:lang w:val="es-ES_tradnl"/>
              </w:rPr>
            </w:pPr>
            <w:r w:rsidRPr="00C56A36">
              <w:rPr>
                <w:sz w:val="22"/>
                <w:lang w:val="es-ES_tradnl"/>
              </w:rPr>
              <w:t>- Phòng QT-TV (để bố trí);</w:t>
            </w:r>
          </w:p>
          <w:p w14:paraId="072ED756" w14:textId="77777777" w:rsidR="0002040E" w:rsidRDefault="0002040E" w:rsidP="0002040E">
            <w:pPr>
              <w:jc w:val="both"/>
              <w:rPr>
                <w:sz w:val="22"/>
                <w:szCs w:val="22"/>
              </w:rPr>
            </w:pPr>
            <w:r>
              <w:rPr>
                <w:sz w:val="22"/>
                <w:szCs w:val="22"/>
              </w:rPr>
              <w:t>- Trung tâm CB-TH;</w:t>
            </w:r>
          </w:p>
          <w:p w14:paraId="693E79DB" w14:textId="66709F71" w:rsidR="00751A9B" w:rsidRPr="00853774" w:rsidRDefault="0002040E" w:rsidP="00853774">
            <w:pPr>
              <w:jc w:val="both"/>
              <w:rPr>
                <w:sz w:val="22"/>
                <w:szCs w:val="22"/>
              </w:rPr>
            </w:pPr>
            <w:r w:rsidRPr="00374FF1">
              <w:rPr>
                <w:sz w:val="22"/>
                <w:szCs w:val="22"/>
              </w:rPr>
              <w:t>- L</w:t>
            </w:r>
            <w:r w:rsidRPr="00374FF1">
              <w:rPr>
                <w:sz w:val="22"/>
                <w:szCs w:val="22"/>
              </w:rPr>
              <w:softHyphen/>
              <w:t xml:space="preserve">ưu: VT, </w:t>
            </w:r>
            <w:r w:rsidR="007D1E85">
              <w:rPr>
                <w:sz w:val="22"/>
                <w:szCs w:val="22"/>
              </w:rPr>
              <w:t>VX</w:t>
            </w:r>
            <w:r w:rsidRPr="00374FF1">
              <w:rPr>
                <w:sz w:val="22"/>
                <w:szCs w:val="22"/>
                <w:vertAlign w:val="subscript"/>
              </w:rPr>
              <w:t>1</w:t>
            </w:r>
            <w:r w:rsidRPr="00374FF1">
              <w:rPr>
                <w:sz w:val="22"/>
                <w:szCs w:val="22"/>
              </w:rPr>
              <w:t>.</w:t>
            </w:r>
          </w:p>
        </w:tc>
        <w:tc>
          <w:tcPr>
            <w:tcW w:w="4966" w:type="dxa"/>
          </w:tcPr>
          <w:p w14:paraId="1CD5AD4A" w14:textId="3A68D78F" w:rsidR="00751A9B" w:rsidRPr="005A5C2E" w:rsidRDefault="00710555" w:rsidP="000163BD">
            <w:pPr>
              <w:tabs>
                <w:tab w:val="left" w:pos="170"/>
              </w:tabs>
              <w:jc w:val="center"/>
              <w:rPr>
                <w:b/>
                <w:bCs/>
                <w:sz w:val="26"/>
                <w:szCs w:val="26"/>
              </w:rPr>
            </w:pPr>
            <w:r w:rsidRPr="005A5C2E">
              <w:rPr>
                <w:b/>
                <w:bCs/>
                <w:sz w:val="26"/>
                <w:szCs w:val="26"/>
              </w:rPr>
              <w:t>TL</w:t>
            </w:r>
            <w:r w:rsidR="007246BB" w:rsidRPr="005A5C2E">
              <w:rPr>
                <w:b/>
                <w:bCs/>
                <w:sz w:val="26"/>
                <w:szCs w:val="26"/>
              </w:rPr>
              <w:t>.</w:t>
            </w:r>
            <w:r w:rsidR="00751A9B" w:rsidRPr="005A5C2E">
              <w:rPr>
                <w:b/>
                <w:bCs/>
                <w:sz w:val="26"/>
                <w:szCs w:val="26"/>
              </w:rPr>
              <w:t xml:space="preserve"> </w:t>
            </w:r>
            <w:r w:rsidRPr="005A5C2E">
              <w:rPr>
                <w:b/>
                <w:bCs/>
                <w:sz w:val="26"/>
                <w:szCs w:val="26"/>
              </w:rPr>
              <w:t>CHỦ TỊCH</w:t>
            </w:r>
          </w:p>
          <w:p w14:paraId="4C65A47B" w14:textId="66B30EF7" w:rsidR="00751A9B" w:rsidRDefault="007D1E85" w:rsidP="000163BD">
            <w:pPr>
              <w:tabs>
                <w:tab w:val="left" w:pos="170"/>
              </w:tabs>
              <w:jc w:val="center"/>
              <w:rPr>
                <w:b/>
                <w:bCs/>
                <w:sz w:val="26"/>
                <w:szCs w:val="26"/>
              </w:rPr>
            </w:pPr>
            <w:r>
              <w:rPr>
                <w:b/>
                <w:bCs/>
                <w:sz w:val="26"/>
                <w:szCs w:val="26"/>
              </w:rPr>
              <w:t xml:space="preserve">KT. </w:t>
            </w:r>
            <w:r w:rsidR="00BE02F8" w:rsidRPr="005A5C2E">
              <w:rPr>
                <w:b/>
                <w:bCs/>
                <w:sz w:val="26"/>
                <w:szCs w:val="26"/>
              </w:rPr>
              <w:t>CHÁNH VĂN PHÒNG</w:t>
            </w:r>
          </w:p>
          <w:p w14:paraId="2A8C679B" w14:textId="1E93CFBB" w:rsidR="007D1E85" w:rsidRPr="005A5C2E" w:rsidRDefault="007D1E85" w:rsidP="000163BD">
            <w:pPr>
              <w:tabs>
                <w:tab w:val="left" w:pos="170"/>
              </w:tabs>
              <w:jc w:val="center"/>
              <w:rPr>
                <w:b/>
                <w:bCs/>
                <w:sz w:val="26"/>
                <w:szCs w:val="26"/>
              </w:rPr>
            </w:pPr>
            <w:r>
              <w:rPr>
                <w:b/>
                <w:bCs/>
                <w:sz w:val="26"/>
                <w:szCs w:val="26"/>
              </w:rPr>
              <w:t>PHÓ CHÁNH VĂN PHÒNG</w:t>
            </w:r>
          </w:p>
          <w:p w14:paraId="7263F027" w14:textId="77777777" w:rsidR="00751A9B" w:rsidRPr="006A2E40" w:rsidRDefault="00751A9B" w:rsidP="000163BD">
            <w:pPr>
              <w:tabs>
                <w:tab w:val="left" w:pos="170"/>
              </w:tabs>
              <w:jc w:val="center"/>
              <w:rPr>
                <w:bCs/>
                <w:i/>
                <w:sz w:val="28"/>
                <w:szCs w:val="28"/>
              </w:rPr>
            </w:pPr>
          </w:p>
          <w:p w14:paraId="08EE7829" w14:textId="77777777" w:rsidR="000F72F8" w:rsidRPr="006A2E40" w:rsidRDefault="000F72F8" w:rsidP="000163BD">
            <w:pPr>
              <w:tabs>
                <w:tab w:val="left" w:pos="170"/>
              </w:tabs>
              <w:jc w:val="center"/>
              <w:rPr>
                <w:bCs/>
                <w:i/>
                <w:sz w:val="28"/>
                <w:szCs w:val="28"/>
              </w:rPr>
            </w:pPr>
          </w:p>
          <w:p w14:paraId="6B5B17C8" w14:textId="75A71386" w:rsidR="00561FCD" w:rsidRDefault="00561FCD" w:rsidP="000163BD">
            <w:pPr>
              <w:tabs>
                <w:tab w:val="left" w:pos="170"/>
              </w:tabs>
              <w:jc w:val="center"/>
              <w:rPr>
                <w:bCs/>
                <w:i/>
                <w:sz w:val="28"/>
                <w:szCs w:val="28"/>
              </w:rPr>
            </w:pPr>
          </w:p>
          <w:p w14:paraId="1C5A46DE" w14:textId="77777777" w:rsidR="00F92817" w:rsidRDefault="00F92817" w:rsidP="000163BD">
            <w:pPr>
              <w:tabs>
                <w:tab w:val="left" w:pos="170"/>
              </w:tabs>
              <w:jc w:val="center"/>
              <w:rPr>
                <w:bCs/>
                <w:i/>
                <w:sz w:val="28"/>
                <w:szCs w:val="28"/>
              </w:rPr>
            </w:pPr>
          </w:p>
          <w:p w14:paraId="25A50314" w14:textId="4673D26F" w:rsidR="006A2E40" w:rsidRDefault="006A2E40" w:rsidP="000163BD">
            <w:pPr>
              <w:tabs>
                <w:tab w:val="left" w:pos="170"/>
              </w:tabs>
              <w:jc w:val="center"/>
              <w:rPr>
                <w:bCs/>
                <w:i/>
                <w:sz w:val="28"/>
                <w:szCs w:val="28"/>
              </w:rPr>
            </w:pPr>
          </w:p>
          <w:p w14:paraId="645CC0B1" w14:textId="77777777" w:rsidR="006A2E40" w:rsidRPr="006A2E40" w:rsidRDefault="006A2E40" w:rsidP="000163BD">
            <w:pPr>
              <w:tabs>
                <w:tab w:val="left" w:pos="170"/>
              </w:tabs>
              <w:jc w:val="center"/>
              <w:rPr>
                <w:bCs/>
                <w:i/>
                <w:sz w:val="40"/>
                <w:szCs w:val="28"/>
              </w:rPr>
            </w:pPr>
          </w:p>
          <w:p w14:paraId="09C46871" w14:textId="35108805" w:rsidR="00751A9B" w:rsidRPr="002F0976" w:rsidRDefault="007D1E85" w:rsidP="000163BD">
            <w:pPr>
              <w:tabs>
                <w:tab w:val="left" w:pos="170"/>
              </w:tabs>
              <w:jc w:val="center"/>
              <w:rPr>
                <w:b/>
                <w:bCs/>
                <w:sz w:val="28"/>
              </w:rPr>
            </w:pPr>
            <w:r>
              <w:rPr>
                <w:b/>
                <w:bCs/>
                <w:sz w:val="28"/>
              </w:rPr>
              <w:t xml:space="preserve">Trần </w:t>
            </w:r>
            <w:r w:rsidR="00C246EA">
              <w:rPr>
                <w:b/>
                <w:bCs/>
                <w:sz w:val="28"/>
              </w:rPr>
              <w:t xml:space="preserve"> </w:t>
            </w:r>
            <w:r>
              <w:rPr>
                <w:b/>
                <w:bCs/>
                <w:sz w:val="28"/>
              </w:rPr>
              <w:t xml:space="preserve">Tuấn </w:t>
            </w:r>
            <w:r w:rsidR="00C246EA">
              <w:rPr>
                <w:b/>
                <w:bCs/>
                <w:sz w:val="28"/>
              </w:rPr>
              <w:t xml:space="preserve"> </w:t>
            </w:r>
            <w:r>
              <w:rPr>
                <w:b/>
                <w:bCs/>
                <w:sz w:val="28"/>
              </w:rPr>
              <w:t>Nghĩa</w:t>
            </w:r>
          </w:p>
        </w:tc>
      </w:tr>
    </w:tbl>
    <w:p w14:paraId="59F46666" w14:textId="77777777" w:rsidR="00324F63" w:rsidRDefault="00324F63" w:rsidP="0010560B">
      <w:pPr>
        <w:pStyle w:val="NormalWeb"/>
        <w:spacing w:before="0" w:beforeAutospacing="0" w:after="0" w:afterAutospacing="0"/>
        <w:rPr>
          <w:b/>
          <w:spacing w:val="-4"/>
          <w:sz w:val="28"/>
          <w:szCs w:val="28"/>
        </w:rPr>
      </w:pPr>
    </w:p>
    <w:sectPr w:rsidR="00324F63" w:rsidSect="009947F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D4197" w14:textId="77777777" w:rsidR="0062670C" w:rsidRDefault="0062670C" w:rsidP="00B72536">
      <w:r>
        <w:separator/>
      </w:r>
    </w:p>
  </w:endnote>
  <w:endnote w:type="continuationSeparator" w:id="0">
    <w:p w14:paraId="67F8FB5D" w14:textId="77777777" w:rsidR="0062670C" w:rsidRDefault="0062670C" w:rsidP="00B7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2FBF2" w14:textId="77777777" w:rsidR="0062670C" w:rsidRDefault="0062670C" w:rsidP="00B72536">
      <w:r>
        <w:separator/>
      </w:r>
    </w:p>
  </w:footnote>
  <w:footnote w:type="continuationSeparator" w:id="0">
    <w:p w14:paraId="446DE8FE" w14:textId="77777777" w:rsidR="0062670C" w:rsidRDefault="0062670C" w:rsidP="00B72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10B4B"/>
    <w:multiLevelType w:val="hybridMultilevel"/>
    <w:tmpl w:val="E4DEAA52"/>
    <w:lvl w:ilvl="0" w:tplc="3C64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226325"/>
    <w:multiLevelType w:val="hybridMultilevel"/>
    <w:tmpl w:val="29B685AC"/>
    <w:lvl w:ilvl="0" w:tplc="B6EE718C">
      <w:start w:val="1"/>
      <w:numFmt w:val="decimal"/>
      <w:lvlText w:val="%1."/>
      <w:lvlJc w:val="left"/>
      <w:pPr>
        <w:ind w:left="900" w:hanging="360"/>
      </w:pPr>
      <w:rPr>
        <w:rFonts w:hint="default"/>
        <w:b/>
        <w:bCs w:val="0"/>
        <w:i w:val="0"/>
        <w:iCs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num w:numId="1" w16cid:durableId="646514332">
    <w:abstractNumId w:val="0"/>
  </w:num>
  <w:num w:numId="2" w16cid:durableId="170418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9B"/>
    <w:rsid w:val="00000D4B"/>
    <w:rsid w:val="000013EC"/>
    <w:rsid w:val="00011ED9"/>
    <w:rsid w:val="000131BD"/>
    <w:rsid w:val="000142D6"/>
    <w:rsid w:val="000163BD"/>
    <w:rsid w:val="00016498"/>
    <w:rsid w:val="0002040E"/>
    <w:rsid w:val="00024389"/>
    <w:rsid w:val="00040C0C"/>
    <w:rsid w:val="00042B85"/>
    <w:rsid w:val="00050288"/>
    <w:rsid w:val="000512A8"/>
    <w:rsid w:val="00051D6A"/>
    <w:rsid w:val="00053034"/>
    <w:rsid w:val="000575F2"/>
    <w:rsid w:val="0006371E"/>
    <w:rsid w:val="000651D2"/>
    <w:rsid w:val="000749E3"/>
    <w:rsid w:val="00080258"/>
    <w:rsid w:val="00082516"/>
    <w:rsid w:val="00084A7A"/>
    <w:rsid w:val="00091EA7"/>
    <w:rsid w:val="00092788"/>
    <w:rsid w:val="000964A7"/>
    <w:rsid w:val="0009750D"/>
    <w:rsid w:val="000A39A8"/>
    <w:rsid w:val="000B4521"/>
    <w:rsid w:val="000B50F4"/>
    <w:rsid w:val="000C788B"/>
    <w:rsid w:val="000D59FD"/>
    <w:rsid w:val="000D70F5"/>
    <w:rsid w:val="000E0CF7"/>
    <w:rsid w:val="000E4B50"/>
    <w:rsid w:val="000F6E3A"/>
    <w:rsid w:val="000F72F8"/>
    <w:rsid w:val="000F7BB5"/>
    <w:rsid w:val="00104903"/>
    <w:rsid w:val="0010560B"/>
    <w:rsid w:val="001130B0"/>
    <w:rsid w:val="00114090"/>
    <w:rsid w:val="001177AA"/>
    <w:rsid w:val="0012583E"/>
    <w:rsid w:val="001268A7"/>
    <w:rsid w:val="001301FC"/>
    <w:rsid w:val="001316D9"/>
    <w:rsid w:val="00132E42"/>
    <w:rsid w:val="001373B9"/>
    <w:rsid w:val="001375CD"/>
    <w:rsid w:val="0014047F"/>
    <w:rsid w:val="00140F3D"/>
    <w:rsid w:val="00141519"/>
    <w:rsid w:val="0014247D"/>
    <w:rsid w:val="00142C48"/>
    <w:rsid w:val="0014666C"/>
    <w:rsid w:val="00150187"/>
    <w:rsid w:val="00157F1B"/>
    <w:rsid w:val="0016641C"/>
    <w:rsid w:val="0017328A"/>
    <w:rsid w:val="00174A1B"/>
    <w:rsid w:val="00175B8C"/>
    <w:rsid w:val="0017604A"/>
    <w:rsid w:val="0017728F"/>
    <w:rsid w:val="001773A1"/>
    <w:rsid w:val="00191C91"/>
    <w:rsid w:val="00196C76"/>
    <w:rsid w:val="00197DEE"/>
    <w:rsid w:val="001A2F0E"/>
    <w:rsid w:val="001C6C19"/>
    <w:rsid w:val="001D0625"/>
    <w:rsid w:val="001D4255"/>
    <w:rsid w:val="001D54A7"/>
    <w:rsid w:val="001D6260"/>
    <w:rsid w:val="001E121B"/>
    <w:rsid w:val="001E3499"/>
    <w:rsid w:val="001E5D07"/>
    <w:rsid w:val="001E6040"/>
    <w:rsid w:val="001F14A8"/>
    <w:rsid w:val="001F7859"/>
    <w:rsid w:val="00201AEF"/>
    <w:rsid w:val="00203511"/>
    <w:rsid w:val="00204D41"/>
    <w:rsid w:val="00206E8A"/>
    <w:rsid w:val="00213232"/>
    <w:rsid w:val="00220297"/>
    <w:rsid w:val="00221CDA"/>
    <w:rsid w:val="002243D1"/>
    <w:rsid w:val="00225A6E"/>
    <w:rsid w:val="0022609B"/>
    <w:rsid w:val="0023624B"/>
    <w:rsid w:val="00240CA3"/>
    <w:rsid w:val="00240FBC"/>
    <w:rsid w:val="00251434"/>
    <w:rsid w:val="00252893"/>
    <w:rsid w:val="00255400"/>
    <w:rsid w:val="00260905"/>
    <w:rsid w:val="00262370"/>
    <w:rsid w:val="00262BBE"/>
    <w:rsid w:val="002718C9"/>
    <w:rsid w:val="00276ACE"/>
    <w:rsid w:val="002770E0"/>
    <w:rsid w:val="00285572"/>
    <w:rsid w:val="00286A3A"/>
    <w:rsid w:val="00297A4F"/>
    <w:rsid w:val="00297D2C"/>
    <w:rsid w:val="002A7AF6"/>
    <w:rsid w:val="002B303D"/>
    <w:rsid w:val="002B58A3"/>
    <w:rsid w:val="002B6034"/>
    <w:rsid w:val="002B7995"/>
    <w:rsid w:val="002B79A4"/>
    <w:rsid w:val="002B7A39"/>
    <w:rsid w:val="002C0CF3"/>
    <w:rsid w:val="002C34BD"/>
    <w:rsid w:val="002D0C13"/>
    <w:rsid w:val="002D1519"/>
    <w:rsid w:val="002D2004"/>
    <w:rsid w:val="002D36E3"/>
    <w:rsid w:val="002D4F2D"/>
    <w:rsid w:val="002D6406"/>
    <w:rsid w:val="002D7F38"/>
    <w:rsid w:val="002E21B1"/>
    <w:rsid w:val="002E2C10"/>
    <w:rsid w:val="002E3FEA"/>
    <w:rsid w:val="002E542E"/>
    <w:rsid w:val="002E57FA"/>
    <w:rsid w:val="002E6E74"/>
    <w:rsid w:val="002F214F"/>
    <w:rsid w:val="002F49A2"/>
    <w:rsid w:val="002F4BB5"/>
    <w:rsid w:val="002F7B6D"/>
    <w:rsid w:val="00303474"/>
    <w:rsid w:val="00306A5E"/>
    <w:rsid w:val="00311199"/>
    <w:rsid w:val="00315134"/>
    <w:rsid w:val="0032144C"/>
    <w:rsid w:val="00322B1C"/>
    <w:rsid w:val="00324F63"/>
    <w:rsid w:val="0032645B"/>
    <w:rsid w:val="00331E87"/>
    <w:rsid w:val="00333888"/>
    <w:rsid w:val="00333FC6"/>
    <w:rsid w:val="00342335"/>
    <w:rsid w:val="003434D4"/>
    <w:rsid w:val="00346B55"/>
    <w:rsid w:val="00346E7C"/>
    <w:rsid w:val="00347751"/>
    <w:rsid w:val="003501C0"/>
    <w:rsid w:val="00351582"/>
    <w:rsid w:val="00353D02"/>
    <w:rsid w:val="00356B94"/>
    <w:rsid w:val="00361751"/>
    <w:rsid w:val="00367A9C"/>
    <w:rsid w:val="00367AA5"/>
    <w:rsid w:val="0037094E"/>
    <w:rsid w:val="0037127A"/>
    <w:rsid w:val="00374392"/>
    <w:rsid w:val="00382485"/>
    <w:rsid w:val="00382CC3"/>
    <w:rsid w:val="00384C36"/>
    <w:rsid w:val="0039139C"/>
    <w:rsid w:val="00392909"/>
    <w:rsid w:val="00394022"/>
    <w:rsid w:val="00394EF5"/>
    <w:rsid w:val="003A3323"/>
    <w:rsid w:val="003A516F"/>
    <w:rsid w:val="003B208B"/>
    <w:rsid w:val="003B5DD7"/>
    <w:rsid w:val="003C54DF"/>
    <w:rsid w:val="003D44A7"/>
    <w:rsid w:val="003D5628"/>
    <w:rsid w:val="003D6351"/>
    <w:rsid w:val="003E07DA"/>
    <w:rsid w:val="003E2569"/>
    <w:rsid w:val="003E2639"/>
    <w:rsid w:val="003E6838"/>
    <w:rsid w:val="003F0FA2"/>
    <w:rsid w:val="003F336D"/>
    <w:rsid w:val="00403560"/>
    <w:rsid w:val="00403D2A"/>
    <w:rsid w:val="00404D74"/>
    <w:rsid w:val="0040791D"/>
    <w:rsid w:val="00407E28"/>
    <w:rsid w:val="004144E9"/>
    <w:rsid w:val="00414BC8"/>
    <w:rsid w:val="004201D7"/>
    <w:rsid w:val="004229A4"/>
    <w:rsid w:val="004229A7"/>
    <w:rsid w:val="00423A55"/>
    <w:rsid w:val="004255E5"/>
    <w:rsid w:val="0042649F"/>
    <w:rsid w:val="00427A61"/>
    <w:rsid w:val="00430413"/>
    <w:rsid w:val="00435DA9"/>
    <w:rsid w:val="004360E0"/>
    <w:rsid w:val="0043789D"/>
    <w:rsid w:val="00440028"/>
    <w:rsid w:val="00445D5E"/>
    <w:rsid w:val="00446AF1"/>
    <w:rsid w:val="00450963"/>
    <w:rsid w:val="0045159F"/>
    <w:rsid w:val="00461807"/>
    <w:rsid w:val="0046341D"/>
    <w:rsid w:val="004655DE"/>
    <w:rsid w:val="00465A07"/>
    <w:rsid w:val="00466667"/>
    <w:rsid w:val="004764CF"/>
    <w:rsid w:val="0047725C"/>
    <w:rsid w:val="0048253E"/>
    <w:rsid w:val="004825E7"/>
    <w:rsid w:val="00483571"/>
    <w:rsid w:val="004849D0"/>
    <w:rsid w:val="00486FF7"/>
    <w:rsid w:val="004906AE"/>
    <w:rsid w:val="00491C08"/>
    <w:rsid w:val="0049251B"/>
    <w:rsid w:val="00493085"/>
    <w:rsid w:val="00496814"/>
    <w:rsid w:val="004A228A"/>
    <w:rsid w:val="004A29D2"/>
    <w:rsid w:val="004A5F9A"/>
    <w:rsid w:val="004A6E6B"/>
    <w:rsid w:val="004B33E7"/>
    <w:rsid w:val="004B3BC9"/>
    <w:rsid w:val="004B3BFF"/>
    <w:rsid w:val="004B7A58"/>
    <w:rsid w:val="004C5081"/>
    <w:rsid w:val="004E4156"/>
    <w:rsid w:val="004E42EF"/>
    <w:rsid w:val="004F747C"/>
    <w:rsid w:val="00504585"/>
    <w:rsid w:val="0050479D"/>
    <w:rsid w:val="00507BBD"/>
    <w:rsid w:val="005111FB"/>
    <w:rsid w:val="00520285"/>
    <w:rsid w:val="005205E2"/>
    <w:rsid w:val="005222E2"/>
    <w:rsid w:val="00524D71"/>
    <w:rsid w:val="00526D70"/>
    <w:rsid w:val="00531014"/>
    <w:rsid w:val="00531E0B"/>
    <w:rsid w:val="005340FE"/>
    <w:rsid w:val="00540E34"/>
    <w:rsid w:val="00540F12"/>
    <w:rsid w:val="00541D53"/>
    <w:rsid w:val="00542FEF"/>
    <w:rsid w:val="00543CB4"/>
    <w:rsid w:val="00543EBB"/>
    <w:rsid w:val="00545046"/>
    <w:rsid w:val="005463B7"/>
    <w:rsid w:val="00546743"/>
    <w:rsid w:val="005470E7"/>
    <w:rsid w:val="00551233"/>
    <w:rsid w:val="00556047"/>
    <w:rsid w:val="00561B69"/>
    <w:rsid w:val="00561FCD"/>
    <w:rsid w:val="00562C37"/>
    <w:rsid w:val="00564DA2"/>
    <w:rsid w:val="00567127"/>
    <w:rsid w:val="005701FC"/>
    <w:rsid w:val="00576CF8"/>
    <w:rsid w:val="00577C3D"/>
    <w:rsid w:val="00577F05"/>
    <w:rsid w:val="0058419D"/>
    <w:rsid w:val="0058705A"/>
    <w:rsid w:val="0059060A"/>
    <w:rsid w:val="00597AA8"/>
    <w:rsid w:val="005A13BD"/>
    <w:rsid w:val="005A2CD6"/>
    <w:rsid w:val="005A2D70"/>
    <w:rsid w:val="005A5C2E"/>
    <w:rsid w:val="005B39B6"/>
    <w:rsid w:val="005B7008"/>
    <w:rsid w:val="005C1F7C"/>
    <w:rsid w:val="005C3A2A"/>
    <w:rsid w:val="005C6051"/>
    <w:rsid w:val="005C786D"/>
    <w:rsid w:val="005D142E"/>
    <w:rsid w:val="005E1762"/>
    <w:rsid w:val="005E28D6"/>
    <w:rsid w:val="005F309D"/>
    <w:rsid w:val="005F41EA"/>
    <w:rsid w:val="005F50A0"/>
    <w:rsid w:val="005F54DA"/>
    <w:rsid w:val="00600144"/>
    <w:rsid w:val="0061101E"/>
    <w:rsid w:val="0062051D"/>
    <w:rsid w:val="006214C7"/>
    <w:rsid w:val="00623F36"/>
    <w:rsid w:val="00624E23"/>
    <w:rsid w:val="0062670C"/>
    <w:rsid w:val="0062796C"/>
    <w:rsid w:val="00630836"/>
    <w:rsid w:val="006312B1"/>
    <w:rsid w:val="0063234D"/>
    <w:rsid w:val="00633304"/>
    <w:rsid w:val="00637F7B"/>
    <w:rsid w:val="00640514"/>
    <w:rsid w:val="0064051B"/>
    <w:rsid w:val="00641455"/>
    <w:rsid w:val="00642E3E"/>
    <w:rsid w:val="00643E71"/>
    <w:rsid w:val="006449D4"/>
    <w:rsid w:val="006456C6"/>
    <w:rsid w:val="006459AC"/>
    <w:rsid w:val="0065276A"/>
    <w:rsid w:val="00655946"/>
    <w:rsid w:val="00656356"/>
    <w:rsid w:val="00660110"/>
    <w:rsid w:val="00666A73"/>
    <w:rsid w:val="00667275"/>
    <w:rsid w:val="00667C5C"/>
    <w:rsid w:val="00673BC8"/>
    <w:rsid w:val="00682006"/>
    <w:rsid w:val="00683271"/>
    <w:rsid w:val="00685D61"/>
    <w:rsid w:val="0068706C"/>
    <w:rsid w:val="006A2526"/>
    <w:rsid w:val="006A2E40"/>
    <w:rsid w:val="006A4A57"/>
    <w:rsid w:val="006A5DCD"/>
    <w:rsid w:val="006A681F"/>
    <w:rsid w:val="006A6966"/>
    <w:rsid w:val="006A6AA1"/>
    <w:rsid w:val="006B3B74"/>
    <w:rsid w:val="006B3CE7"/>
    <w:rsid w:val="006B5BB6"/>
    <w:rsid w:val="006B6678"/>
    <w:rsid w:val="006B7D41"/>
    <w:rsid w:val="006C124A"/>
    <w:rsid w:val="006C44FE"/>
    <w:rsid w:val="006C5CA5"/>
    <w:rsid w:val="006C6E16"/>
    <w:rsid w:val="006D229F"/>
    <w:rsid w:val="006E06D7"/>
    <w:rsid w:val="006E3E73"/>
    <w:rsid w:val="006F16C0"/>
    <w:rsid w:val="006F184F"/>
    <w:rsid w:val="00701C0A"/>
    <w:rsid w:val="00702CEB"/>
    <w:rsid w:val="007030AA"/>
    <w:rsid w:val="007073BD"/>
    <w:rsid w:val="00707DDE"/>
    <w:rsid w:val="007103E5"/>
    <w:rsid w:val="00710555"/>
    <w:rsid w:val="00715089"/>
    <w:rsid w:val="007242BB"/>
    <w:rsid w:val="007246BB"/>
    <w:rsid w:val="00727393"/>
    <w:rsid w:val="00727E0C"/>
    <w:rsid w:val="007324D4"/>
    <w:rsid w:val="00733A2B"/>
    <w:rsid w:val="00734926"/>
    <w:rsid w:val="00736355"/>
    <w:rsid w:val="007427E8"/>
    <w:rsid w:val="007464BA"/>
    <w:rsid w:val="00746532"/>
    <w:rsid w:val="007473E2"/>
    <w:rsid w:val="00751A9B"/>
    <w:rsid w:val="00753A6B"/>
    <w:rsid w:val="00756735"/>
    <w:rsid w:val="0075768F"/>
    <w:rsid w:val="00757A99"/>
    <w:rsid w:val="0076370C"/>
    <w:rsid w:val="0076471A"/>
    <w:rsid w:val="007716C2"/>
    <w:rsid w:val="00774409"/>
    <w:rsid w:val="007751EC"/>
    <w:rsid w:val="00776ED8"/>
    <w:rsid w:val="00776EE4"/>
    <w:rsid w:val="00780FEF"/>
    <w:rsid w:val="00781310"/>
    <w:rsid w:val="00787720"/>
    <w:rsid w:val="007931BE"/>
    <w:rsid w:val="007949A6"/>
    <w:rsid w:val="007A2BDF"/>
    <w:rsid w:val="007A5997"/>
    <w:rsid w:val="007A5DF6"/>
    <w:rsid w:val="007A61E9"/>
    <w:rsid w:val="007B3AE4"/>
    <w:rsid w:val="007B4F28"/>
    <w:rsid w:val="007C235F"/>
    <w:rsid w:val="007C4F74"/>
    <w:rsid w:val="007D0BD1"/>
    <w:rsid w:val="007D1E85"/>
    <w:rsid w:val="007D3EE0"/>
    <w:rsid w:val="007D4201"/>
    <w:rsid w:val="007D61C6"/>
    <w:rsid w:val="007D6730"/>
    <w:rsid w:val="007E0FF7"/>
    <w:rsid w:val="007E2507"/>
    <w:rsid w:val="007E5B67"/>
    <w:rsid w:val="008003D8"/>
    <w:rsid w:val="00804C57"/>
    <w:rsid w:val="00805605"/>
    <w:rsid w:val="008063E7"/>
    <w:rsid w:val="00807F3D"/>
    <w:rsid w:val="00811A97"/>
    <w:rsid w:val="0081215D"/>
    <w:rsid w:val="008207B4"/>
    <w:rsid w:val="00824AE4"/>
    <w:rsid w:val="00843466"/>
    <w:rsid w:val="0084673C"/>
    <w:rsid w:val="00847E3B"/>
    <w:rsid w:val="00851E56"/>
    <w:rsid w:val="00851ED8"/>
    <w:rsid w:val="00853774"/>
    <w:rsid w:val="008570C5"/>
    <w:rsid w:val="00860045"/>
    <w:rsid w:val="00862ED8"/>
    <w:rsid w:val="00862F21"/>
    <w:rsid w:val="00862F2A"/>
    <w:rsid w:val="00870B1B"/>
    <w:rsid w:val="00872D39"/>
    <w:rsid w:val="008734BB"/>
    <w:rsid w:val="00873CC0"/>
    <w:rsid w:val="00873E5E"/>
    <w:rsid w:val="008750C8"/>
    <w:rsid w:val="008754C5"/>
    <w:rsid w:val="00875B9E"/>
    <w:rsid w:val="008839FA"/>
    <w:rsid w:val="00887ECF"/>
    <w:rsid w:val="00892C92"/>
    <w:rsid w:val="008978FB"/>
    <w:rsid w:val="008B03DF"/>
    <w:rsid w:val="008B0D25"/>
    <w:rsid w:val="008B1A2A"/>
    <w:rsid w:val="008B3810"/>
    <w:rsid w:val="008B5CA4"/>
    <w:rsid w:val="008B634B"/>
    <w:rsid w:val="008B6BF5"/>
    <w:rsid w:val="008B6D67"/>
    <w:rsid w:val="008C1634"/>
    <w:rsid w:val="008C23BE"/>
    <w:rsid w:val="008C556A"/>
    <w:rsid w:val="008C63A1"/>
    <w:rsid w:val="008D00B2"/>
    <w:rsid w:val="008D1F6C"/>
    <w:rsid w:val="008D47A2"/>
    <w:rsid w:val="008D728B"/>
    <w:rsid w:val="008E07F2"/>
    <w:rsid w:val="008E19A2"/>
    <w:rsid w:val="008E2199"/>
    <w:rsid w:val="008E54D1"/>
    <w:rsid w:val="008E61A6"/>
    <w:rsid w:val="008E7D71"/>
    <w:rsid w:val="008F0DE2"/>
    <w:rsid w:val="008F0E89"/>
    <w:rsid w:val="008F107E"/>
    <w:rsid w:val="008F3A9B"/>
    <w:rsid w:val="008F541A"/>
    <w:rsid w:val="008F619B"/>
    <w:rsid w:val="008F64FD"/>
    <w:rsid w:val="00903C04"/>
    <w:rsid w:val="009048EC"/>
    <w:rsid w:val="00910F3D"/>
    <w:rsid w:val="00913F78"/>
    <w:rsid w:val="0091424D"/>
    <w:rsid w:val="00915050"/>
    <w:rsid w:val="00916037"/>
    <w:rsid w:val="00927D77"/>
    <w:rsid w:val="009342E0"/>
    <w:rsid w:val="0094572E"/>
    <w:rsid w:val="0094670A"/>
    <w:rsid w:val="00950C60"/>
    <w:rsid w:val="009546E8"/>
    <w:rsid w:val="009551A7"/>
    <w:rsid w:val="0095658A"/>
    <w:rsid w:val="00956622"/>
    <w:rsid w:val="00962758"/>
    <w:rsid w:val="00965AF3"/>
    <w:rsid w:val="00967FE9"/>
    <w:rsid w:val="00970C54"/>
    <w:rsid w:val="00971BA4"/>
    <w:rsid w:val="00972BB8"/>
    <w:rsid w:val="00976439"/>
    <w:rsid w:val="00981826"/>
    <w:rsid w:val="009829E5"/>
    <w:rsid w:val="00984356"/>
    <w:rsid w:val="00985893"/>
    <w:rsid w:val="00986C5D"/>
    <w:rsid w:val="00987048"/>
    <w:rsid w:val="009875C7"/>
    <w:rsid w:val="009947F7"/>
    <w:rsid w:val="00996775"/>
    <w:rsid w:val="009967AE"/>
    <w:rsid w:val="00997975"/>
    <w:rsid w:val="009A3A57"/>
    <w:rsid w:val="009A6171"/>
    <w:rsid w:val="009A6560"/>
    <w:rsid w:val="009A73F2"/>
    <w:rsid w:val="009C1200"/>
    <w:rsid w:val="009C2785"/>
    <w:rsid w:val="009C5EEC"/>
    <w:rsid w:val="009D156D"/>
    <w:rsid w:val="009D26DE"/>
    <w:rsid w:val="009D518F"/>
    <w:rsid w:val="009D7E47"/>
    <w:rsid w:val="009E0F92"/>
    <w:rsid w:val="009E5711"/>
    <w:rsid w:val="009F0473"/>
    <w:rsid w:val="00A000BD"/>
    <w:rsid w:val="00A00FA1"/>
    <w:rsid w:val="00A11E30"/>
    <w:rsid w:val="00A1530C"/>
    <w:rsid w:val="00A168DB"/>
    <w:rsid w:val="00A21374"/>
    <w:rsid w:val="00A254AC"/>
    <w:rsid w:val="00A331B6"/>
    <w:rsid w:val="00A34141"/>
    <w:rsid w:val="00A36D1C"/>
    <w:rsid w:val="00A4048B"/>
    <w:rsid w:val="00A40903"/>
    <w:rsid w:val="00A45546"/>
    <w:rsid w:val="00A45969"/>
    <w:rsid w:val="00A53D61"/>
    <w:rsid w:val="00A541FF"/>
    <w:rsid w:val="00A55342"/>
    <w:rsid w:val="00A66A54"/>
    <w:rsid w:val="00A67F83"/>
    <w:rsid w:val="00A734B5"/>
    <w:rsid w:val="00A7639F"/>
    <w:rsid w:val="00A76B30"/>
    <w:rsid w:val="00A809EB"/>
    <w:rsid w:val="00A83EAF"/>
    <w:rsid w:val="00A86A00"/>
    <w:rsid w:val="00A86EB0"/>
    <w:rsid w:val="00A910CE"/>
    <w:rsid w:val="00A93E87"/>
    <w:rsid w:val="00A96F4F"/>
    <w:rsid w:val="00A96FF2"/>
    <w:rsid w:val="00AC3727"/>
    <w:rsid w:val="00AC4097"/>
    <w:rsid w:val="00AC5DF4"/>
    <w:rsid w:val="00AD1455"/>
    <w:rsid w:val="00AD2894"/>
    <w:rsid w:val="00AD342F"/>
    <w:rsid w:val="00AD4C2F"/>
    <w:rsid w:val="00AD5B45"/>
    <w:rsid w:val="00AE0227"/>
    <w:rsid w:val="00AE15D6"/>
    <w:rsid w:val="00AE2CFE"/>
    <w:rsid w:val="00AF224F"/>
    <w:rsid w:val="00AF51E2"/>
    <w:rsid w:val="00AF5616"/>
    <w:rsid w:val="00AF61FE"/>
    <w:rsid w:val="00AF6232"/>
    <w:rsid w:val="00B01588"/>
    <w:rsid w:val="00B02F66"/>
    <w:rsid w:val="00B0378A"/>
    <w:rsid w:val="00B053A7"/>
    <w:rsid w:val="00B13DC9"/>
    <w:rsid w:val="00B13DFC"/>
    <w:rsid w:val="00B15E4B"/>
    <w:rsid w:val="00B20FCE"/>
    <w:rsid w:val="00B22822"/>
    <w:rsid w:val="00B27A2D"/>
    <w:rsid w:val="00B32454"/>
    <w:rsid w:val="00B346AD"/>
    <w:rsid w:val="00B34FAA"/>
    <w:rsid w:val="00B43FF7"/>
    <w:rsid w:val="00B446C4"/>
    <w:rsid w:val="00B44831"/>
    <w:rsid w:val="00B458FB"/>
    <w:rsid w:val="00B45D2F"/>
    <w:rsid w:val="00B52FF3"/>
    <w:rsid w:val="00B67189"/>
    <w:rsid w:val="00B70938"/>
    <w:rsid w:val="00B7252A"/>
    <w:rsid w:val="00B72536"/>
    <w:rsid w:val="00B7412C"/>
    <w:rsid w:val="00B76AD0"/>
    <w:rsid w:val="00B80174"/>
    <w:rsid w:val="00B84566"/>
    <w:rsid w:val="00B87A3A"/>
    <w:rsid w:val="00B9132F"/>
    <w:rsid w:val="00B91A74"/>
    <w:rsid w:val="00B93C75"/>
    <w:rsid w:val="00B94695"/>
    <w:rsid w:val="00BA6016"/>
    <w:rsid w:val="00BB7BA8"/>
    <w:rsid w:val="00BC124D"/>
    <w:rsid w:val="00BC5E8D"/>
    <w:rsid w:val="00BC602D"/>
    <w:rsid w:val="00BD06DE"/>
    <w:rsid w:val="00BD1F56"/>
    <w:rsid w:val="00BE02F8"/>
    <w:rsid w:val="00BE223D"/>
    <w:rsid w:val="00BE6420"/>
    <w:rsid w:val="00BE6A2A"/>
    <w:rsid w:val="00BE6E5D"/>
    <w:rsid w:val="00BF19AE"/>
    <w:rsid w:val="00BF2DB0"/>
    <w:rsid w:val="00BF7D23"/>
    <w:rsid w:val="00C0200C"/>
    <w:rsid w:val="00C044E2"/>
    <w:rsid w:val="00C246EA"/>
    <w:rsid w:val="00C30AF5"/>
    <w:rsid w:val="00C31407"/>
    <w:rsid w:val="00C31D71"/>
    <w:rsid w:val="00C33473"/>
    <w:rsid w:val="00C35E82"/>
    <w:rsid w:val="00C428D1"/>
    <w:rsid w:val="00C43545"/>
    <w:rsid w:val="00C43F66"/>
    <w:rsid w:val="00C44A68"/>
    <w:rsid w:val="00C44EA8"/>
    <w:rsid w:val="00C45199"/>
    <w:rsid w:val="00C46DDA"/>
    <w:rsid w:val="00C60723"/>
    <w:rsid w:val="00C61702"/>
    <w:rsid w:val="00C628AD"/>
    <w:rsid w:val="00C71148"/>
    <w:rsid w:val="00C725C1"/>
    <w:rsid w:val="00C755F0"/>
    <w:rsid w:val="00C82B09"/>
    <w:rsid w:val="00C91C0C"/>
    <w:rsid w:val="00C97EE0"/>
    <w:rsid w:val="00CA3BE5"/>
    <w:rsid w:val="00CB6784"/>
    <w:rsid w:val="00CC1983"/>
    <w:rsid w:val="00CC1B3E"/>
    <w:rsid w:val="00CC3BDB"/>
    <w:rsid w:val="00CC6700"/>
    <w:rsid w:val="00CD2C43"/>
    <w:rsid w:val="00CE4EF6"/>
    <w:rsid w:val="00CF4CB6"/>
    <w:rsid w:val="00CF78DE"/>
    <w:rsid w:val="00D06D39"/>
    <w:rsid w:val="00D1266B"/>
    <w:rsid w:val="00D15136"/>
    <w:rsid w:val="00D17124"/>
    <w:rsid w:val="00D21104"/>
    <w:rsid w:val="00D216F5"/>
    <w:rsid w:val="00D25B6C"/>
    <w:rsid w:val="00D26139"/>
    <w:rsid w:val="00D3407D"/>
    <w:rsid w:val="00D36926"/>
    <w:rsid w:val="00D44DC7"/>
    <w:rsid w:val="00D55D71"/>
    <w:rsid w:val="00D561D6"/>
    <w:rsid w:val="00D57DF0"/>
    <w:rsid w:val="00D623D0"/>
    <w:rsid w:val="00D64B27"/>
    <w:rsid w:val="00D67262"/>
    <w:rsid w:val="00D67A76"/>
    <w:rsid w:val="00D7185E"/>
    <w:rsid w:val="00D720EA"/>
    <w:rsid w:val="00D728F4"/>
    <w:rsid w:val="00D740BA"/>
    <w:rsid w:val="00D75CEF"/>
    <w:rsid w:val="00D810F2"/>
    <w:rsid w:val="00D82120"/>
    <w:rsid w:val="00D838E6"/>
    <w:rsid w:val="00D83EA3"/>
    <w:rsid w:val="00D855C7"/>
    <w:rsid w:val="00D85BD9"/>
    <w:rsid w:val="00D91FB1"/>
    <w:rsid w:val="00D93A2F"/>
    <w:rsid w:val="00D9471A"/>
    <w:rsid w:val="00D95981"/>
    <w:rsid w:val="00D97AE7"/>
    <w:rsid w:val="00DA23D7"/>
    <w:rsid w:val="00DA4FB5"/>
    <w:rsid w:val="00DA7A9C"/>
    <w:rsid w:val="00DB1EEF"/>
    <w:rsid w:val="00DB5381"/>
    <w:rsid w:val="00DB6099"/>
    <w:rsid w:val="00DC577F"/>
    <w:rsid w:val="00DC5A8D"/>
    <w:rsid w:val="00DC7AB0"/>
    <w:rsid w:val="00DC7CB5"/>
    <w:rsid w:val="00DD2C88"/>
    <w:rsid w:val="00DD6928"/>
    <w:rsid w:val="00DE0413"/>
    <w:rsid w:val="00DE0CA5"/>
    <w:rsid w:val="00DE236F"/>
    <w:rsid w:val="00DE3B47"/>
    <w:rsid w:val="00E05465"/>
    <w:rsid w:val="00E05495"/>
    <w:rsid w:val="00E07567"/>
    <w:rsid w:val="00E128A4"/>
    <w:rsid w:val="00E17316"/>
    <w:rsid w:val="00E2146E"/>
    <w:rsid w:val="00E3017C"/>
    <w:rsid w:val="00E30B3D"/>
    <w:rsid w:val="00E31DA1"/>
    <w:rsid w:val="00E32A68"/>
    <w:rsid w:val="00E51B8F"/>
    <w:rsid w:val="00E568A1"/>
    <w:rsid w:val="00E57065"/>
    <w:rsid w:val="00E57191"/>
    <w:rsid w:val="00E60B13"/>
    <w:rsid w:val="00E62648"/>
    <w:rsid w:val="00E63707"/>
    <w:rsid w:val="00E63F9D"/>
    <w:rsid w:val="00E64AF0"/>
    <w:rsid w:val="00E654D4"/>
    <w:rsid w:val="00E672CD"/>
    <w:rsid w:val="00E6735C"/>
    <w:rsid w:val="00E72C93"/>
    <w:rsid w:val="00E74E19"/>
    <w:rsid w:val="00E82855"/>
    <w:rsid w:val="00E849FB"/>
    <w:rsid w:val="00E84A9B"/>
    <w:rsid w:val="00E86513"/>
    <w:rsid w:val="00E8754B"/>
    <w:rsid w:val="00E875AD"/>
    <w:rsid w:val="00E901F0"/>
    <w:rsid w:val="00E90FA1"/>
    <w:rsid w:val="00E92B96"/>
    <w:rsid w:val="00EA2FC9"/>
    <w:rsid w:val="00EB3819"/>
    <w:rsid w:val="00EC304F"/>
    <w:rsid w:val="00EC37C9"/>
    <w:rsid w:val="00EC3CEB"/>
    <w:rsid w:val="00EC6B13"/>
    <w:rsid w:val="00EC74D0"/>
    <w:rsid w:val="00ED09FD"/>
    <w:rsid w:val="00ED2232"/>
    <w:rsid w:val="00ED2BCE"/>
    <w:rsid w:val="00EE370E"/>
    <w:rsid w:val="00EE77A2"/>
    <w:rsid w:val="00EF12E1"/>
    <w:rsid w:val="00EF3459"/>
    <w:rsid w:val="00EF4E5D"/>
    <w:rsid w:val="00EF5309"/>
    <w:rsid w:val="00F00D4B"/>
    <w:rsid w:val="00F0106F"/>
    <w:rsid w:val="00F03683"/>
    <w:rsid w:val="00F04AFF"/>
    <w:rsid w:val="00F0588A"/>
    <w:rsid w:val="00F107FC"/>
    <w:rsid w:val="00F15D8D"/>
    <w:rsid w:val="00F25202"/>
    <w:rsid w:val="00F2707F"/>
    <w:rsid w:val="00F272F2"/>
    <w:rsid w:val="00F2766E"/>
    <w:rsid w:val="00F27C0E"/>
    <w:rsid w:val="00F27E2E"/>
    <w:rsid w:val="00F305CB"/>
    <w:rsid w:val="00F354B1"/>
    <w:rsid w:val="00F3583B"/>
    <w:rsid w:val="00F360A5"/>
    <w:rsid w:val="00F40B80"/>
    <w:rsid w:val="00F41D1B"/>
    <w:rsid w:val="00F43B94"/>
    <w:rsid w:val="00F46972"/>
    <w:rsid w:val="00F500AF"/>
    <w:rsid w:val="00F54741"/>
    <w:rsid w:val="00F55B02"/>
    <w:rsid w:val="00F666EB"/>
    <w:rsid w:val="00F66C26"/>
    <w:rsid w:val="00F723C8"/>
    <w:rsid w:val="00F73B39"/>
    <w:rsid w:val="00F75D81"/>
    <w:rsid w:val="00F8404A"/>
    <w:rsid w:val="00F85D41"/>
    <w:rsid w:val="00F87116"/>
    <w:rsid w:val="00F92817"/>
    <w:rsid w:val="00F95B5D"/>
    <w:rsid w:val="00FB0EDD"/>
    <w:rsid w:val="00FB3C55"/>
    <w:rsid w:val="00FC1DE7"/>
    <w:rsid w:val="00FC510C"/>
    <w:rsid w:val="00FD0B8D"/>
    <w:rsid w:val="00FD245C"/>
    <w:rsid w:val="00FD375E"/>
    <w:rsid w:val="00FD5FAB"/>
    <w:rsid w:val="00FE5748"/>
    <w:rsid w:val="00FF0701"/>
    <w:rsid w:val="00FF0AE1"/>
    <w:rsid w:val="00FF42CD"/>
    <w:rsid w:val="00FF5C45"/>
    <w:rsid w:val="00FF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7AB2"/>
  <w15:docId w15:val="{EB3914E5-98B1-4CA9-B7DD-0DB75426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6E8A"/>
    <w:pPr>
      <w:ind w:left="720"/>
      <w:contextualSpacing/>
    </w:pPr>
  </w:style>
  <w:style w:type="paragraph" w:styleId="BalloonText">
    <w:name w:val="Balloon Text"/>
    <w:basedOn w:val="Normal"/>
    <w:link w:val="BalloonTextChar"/>
    <w:uiPriority w:val="99"/>
    <w:semiHidden/>
    <w:unhideWhenUsed/>
    <w:rsid w:val="00E3017C"/>
    <w:rPr>
      <w:rFonts w:ascii="Tahoma" w:hAnsi="Tahoma" w:cs="Tahoma"/>
      <w:sz w:val="16"/>
      <w:szCs w:val="16"/>
    </w:rPr>
  </w:style>
  <w:style w:type="character" w:customStyle="1" w:styleId="BalloonTextChar">
    <w:name w:val="Balloon Text Char"/>
    <w:basedOn w:val="DefaultParagraphFont"/>
    <w:link w:val="BalloonText"/>
    <w:uiPriority w:val="99"/>
    <w:semiHidden/>
    <w:rsid w:val="00E3017C"/>
    <w:rPr>
      <w:rFonts w:ascii="Tahoma" w:eastAsia="Times New Roman" w:hAnsi="Tahoma" w:cs="Tahoma"/>
      <w:sz w:val="16"/>
      <w:szCs w:val="16"/>
    </w:rPr>
  </w:style>
  <w:style w:type="paragraph" w:styleId="NormalWeb">
    <w:name w:val="Normal (Web)"/>
    <w:basedOn w:val="Normal"/>
    <w:unhideWhenUsed/>
    <w:rsid w:val="00862F21"/>
    <w:pPr>
      <w:spacing w:before="100" w:beforeAutospacing="1" w:after="100" w:afterAutospacing="1"/>
    </w:pPr>
  </w:style>
  <w:style w:type="character" w:styleId="CommentReference">
    <w:name w:val="annotation reference"/>
    <w:basedOn w:val="DefaultParagraphFont"/>
    <w:uiPriority w:val="99"/>
    <w:semiHidden/>
    <w:unhideWhenUsed/>
    <w:rsid w:val="003F0FA2"/>
    <w:rPr>
      <w:sz w:val="16"/>
      <w:szCs w:val="16"/>
    </w:rPr>
  </w:style>
  <w:style w:type="paragraph" w:styleId="CommentText">
    <w:name w:val="annotation text"/>
    <w:basedOn w:val="Normal"/>
    <w:link w:val="CommentTextChar"/>
    <w:uiPriority w:val="99"/>
    <w:semiHidden/>
    <w:unhideWhenUsed/>
    <w:rsid w:val="003F0FA2"/>
    <w:rPr>
      <w:sz w:val="20"/>
      <w:szCs w:val="20"/>
    </w:rPr>
  </w:style>
  <w:style w:type="character" w:customStyle="1" w:styleId="CommentTextChar">
    <w:name w:val="Comment Text Char"/>
    <w:basedOn w:val="DefaultParagraphFont"/>
    <w:link w:val="CommentText"/>
    <w:uiPriority w:val="99"/>
    <w:semiHidden/>
    <w:rsid w:val="003F0F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FA2"/>
    <w:rPr>
      <w:b/>
      <w:bCs/>
    </w:rPr>
  </w:style>
  <w:style w:type="character" w:customStyle="1" w:styleId="CommentSubjectChar">
    <w:name w:val="Comment Subject Char"/>
    <w:basedOn w:val="CommentTextChar"/>
    <w:link w:val="CommentSubject"/>
    <w:uiPriority w:val="99"/>
    <w:semiHidden/>
    <w:rsid w:val="003F0FA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72536"/>
    <w:pPr>
      <w:tabs>
        <w:tab w:val="center" w:pos="4680"/>
        <w:tab w:val="right" w:pos="9360"/>
      </w:tabs>
    </w:pPr>
  </w:style>
  <w:style w:type="character" w:customStyle="1" w:styleId="HeaderChar">
    <w:name w:val="Header Char"/>
    <w:basedOn w:val="DefaultParagraphFont"/>
    <w:link w:val="Header"/>
    <w:uiPriority w:val="99"/>
    <w:rsid w:val="00B725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2536"/>
    <w:pPr>
      <w:tabs>
        <w:tab w:val="center" w:pos="4680"/>
        <w:tab w:val="right" w:pos="9360"/>
      </w:tabs>
    </w:pPr>
  </w:style>
  <w:style w:type="character" w:customStyle="1" w:styleId="FooterChar">
    <w:name w:val="Footer Char"/>
    <w:basedOn w:val="DefaultParagraphFont"/>
    <w:link w:val="Footer"/>
    <w:uiPriority w:val="99"/>
    <w:rsid w:val="00B72536"/>
    <w:rPr>
      <w:rFonts w:ascii="Times New Roman" w:eastAsia="Times New Roman" w:hAnsi="Times New Roman" w:cs="Times New Roman"/>
      <w:sz w:val="24"/>
      <w:szCs w:val="24"/>
    </w:rPr>
  </w:style>
  <w:style w:type="character" w:customStyle="1" w:styleId="fontstyle01">
    <w:name w:val="fontstyle01"/>
    <w:basedOn w:val="DefaultParagraphFont"/>
    <w:rsid w:val="00805605"/>
    <w:rPr>
      <w:rFonts w:ascii="Times New Roman" w:hAnsi="Times New Roman" w:cs="Times New Roman" w:hint="default"/>
      <w:b w:val="0"/>
      <w:bCs w:val="0"/>
      <w:i w:val="0"/>
      <w:iCs w:val="0"/>
      <w:color w:val="000000"/>
      <w:sz w:val="28"/>
      <w:szCs w:val="28"/>
    </w:rPr>
  </w:style>
  <w:style w:type="paragraph" w:customStyle="1" w:styleId="Body1">
    <w:name w:val="Body 1"/>
    <w:rsid w:val="001773A1"/>
    <w:pPr>
      <w:spacing w:after="0" w:line="240" w:lineRule="auto"/>
      <w:outlineLvl w:val="0"/>
    </w:pPr>
    <w:rPr>
      <w:rFonts w:ascii="Times New Roman" w:eastAsia="Arial Unicode MS" w:hAnsi="Times New Roman" w:cs="Times New Roman"/>
      <w:color w:val="000000"/>
      <w:sz w:val="28"/>
      <w:szCs w:val="20"/>
      <w:u w:color="000000"/>
    </w:rPr>
  </w:style>
  <w:style w:type="paragraph" w:styleId="FootnoteText">
    <w:name w:val="footnote text"/>
    <w:basedOn w:val="Normal"/>
    <w:link w:val="FootnoteTextChar"/>
    <w:uiPriority w:val="99"/>
    <w:semiHidden/>
    <w:unhideWhenUsed/>
    <w:rsid w:val="005B39B6"/>
    <w:rPr>
      <w:sz w:val="20"/>
      <w:szCs w:val="20"/>
    </w:rPr>
  </w:style>
  <w:style w:type="character" w:customStyle="1" w:styleId="FootnoteTextChar">
    <w:name w:val="Footnote Text Char"/>
    <w:basedOn w:val="DefaultParagraphFont"/>
    <w:link w:val="FootnoteText"/>
    <w:uiPriority w:val="99"/>
    <w:semiHidden/>
    <w:rsid w:val="005B39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B39B6"/>
    <w:rPr>
      <w:vertAlign w:val="superscript"/>
    </w:rPr>
  </w:style>
  <w:style w:type="paragraph" w:styleId="Revision">
    <w:name w:val="Revision"/>
    <w:hidden/>
    <w:uiPriority w:val="99"/>
    <w:semiHidden/>
    <w:rsid w:val="0017728F"/>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050288"/>
    <w:pPr>
      <w:spacing w:after="120"/>
    </w:pPr>
    <w:rPr>
      <w:sz w:val="28"/>
      <w:szCs w:val="28"/>
    </w:rPr>
  </w:style>
  <w:style w:type="character" w:customStyle="1" w:styleId="BodyTextChar">
    <w:name w:val="Body Text Char"/>
    <w:basedOn w:val="DefaultParagraphFont"/>
    <w:link w:val="BodyText"/>
    <w:uiPriority w:val="99"/>
    <w:rsid w:val="0005028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528487">
      <w:bodyDiv w:val="1"/>
      <w:marLeft w:val="0"/>
      <w:marRight w:val="0"/>
      <w:marTop w:val="0"/>
      <w:marBottom w:val="0"/>
      <w:divBdr>
        <w:top w:val="none" w:sz="0" w:space="0" w:color="auto"/>
        <w:left w:val="none" w:sz="0" w:space="0" w:color="auto"/>
        <w:bottom w:val="none" w:sz="0" w:space="0" w:color="auto"/>
        <w:right w:val="none" w:sz="0" w:space="0" w:color="auto"/>
      </w:divBdr>
    </w:div>
    <w:div w:id="952252264">
      <w:bodyDiv w:val="1"/>
      <w:marLeft w:val="0"/>
      <w:marRight w:val="0"/>
      <w:marTop w:val="0"/>
      <w:marBottom w:val="0"/>
      <w:divBdr>
        <w:top w:val="none" w:sz="0" w:space="0" w:color="auto"/>
        <w:left w:val="none" w:sz="0" w:space="0" w:color="auto"/>
        <w:bottom w:val="none" w:sz="0" w:space="0" w:color="auto"/>
        <w:right w:val="none" w:sz="0" w:space="0" w:color="auto"/>
      </w:divBdr>
    </w:div>
    <w:div w:id="1361782733">
      <w:bodyDiv w:val="1"/>
      <w:marLeft w:val="0"/>
      <w:marRight w:val="0"/>
      <w:marTop w:val="0"/>
      <w:marBottom w:val="0"/>
      <w:divBdr>
        <w:top w:val="none" w:sz="0" w:space="0" w:color="auto"/>
        <w:left w:val="none" w:sz="0" w:space="0" w:color="auto"/>
        <w:bottom w:val="none" w:sz="0" w:space="0" w:color="auto"/>
        <w:right w:val="none" w:sz="0" w:space="0" w:color="auto"/>
      </w:divBdr>
    </w:div>
    <w:div w:id="1584681615">
      <w:bodyDiv w:val="1"/>
      <w:marLeft w:val="0"/>
      <w:marRight w:val="0"/>
      <w:marTop w:val="0"/>
      <w:marBottom w:val="0"/>
      <w:divBdr>
        <w:top w:val="none" w:sz="0" w:space="0" w:color="auto"/>
        <w:left w:val="none" w:sz="0" w:space="0" w:color="auto"/>
        <w:bottom w:val="none" w:sz="0" w:space="0" w:color="auto"/>
        <w:right w:val="none" w:sz="0" w:space="0" w:color="auto"/>
      </w:divBdr>
    </w:div>
    <w:div w:id="19499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EB04-444A-43B2-895D-6EDDC100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Hewlett-Packard Company</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admin</dc:creator>
  <cp:lastModifiedBy>Windows</cp:lastModifiedBy>
  <cp:revision>3</cp:revision>
  <cp:lastPrinted>2024-11-11T02:01:00Z</cp:lastPrinted>
  <dcterms:created xsi:type="dcterms:W3CDTF">2024-11-19T02:30:00Z</dcterms:created>
  <dcterms:modified xsi:type="dcterms:W3CDTF">2024-11-19T03:42:00Z</dcterms:modified>
</cp:coreProperties>
</file>